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header2.xml" ContentType="application/vnd.openxmlformats-officedocument.wordprocessingml.header+xml"/>
  <Override PartName="/word/header1.xml" ContentType="application/vnd.openxmlformats-officedocument.wordprocessingml.header+xml"/>
  <Override PartName="/word/_rels/footer1.xml.rels" ContentType="application/vnd.openxmlformats-package.relationships+xml"/>
  <Override PartName="/word/_rels/header2.xml.rels" ContentType="application/vnd.openxmlformats-package.relationships+xml"/>
  <Override PartName="/word/_rels/footer2.xml.rels" ContentType="application/vnd.openxmlformats-package.relationships+xml"/>
  <Override PartName="/word/_rels/header1.xml.rels" ContentType="application/vnd.openxmlformats-package.relationships+xml"/>
  <Override PartName="/word/_rels/document.xml.rels" ContentType="application/vnd.openxmlformats-package.relationships+xml"/>
  <Override PartName="/word/media/image2.jpeg" ContentType="image/jpeg"/>
  <Override PartName="/word/media/image4.png" ContentType="image/png"/>
  <Override PartName="/word/media/image1.jpeg" ContentType="image/jpeg"/>
  <Override PartName="/word/media/image3.png" ContentType="image/png"/>
  <Override PartName="/word/settings.xml" ContentType="application/vnd.openxmlformats-officedocument.wordprocessingml.settings+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word/footer1.xml" ContentType="application/vnd.openxmlformats-officedocument.wordprocessingml.footer+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2"/>
        <w:spacing w:before="0" w:after="120"/>
        <w:jc w:val="center"/>
        <w:rPr/>
      </w:pPr>
      <w:r>
        <w:rPr>
          <w:b/>
          <w:i w:val="false"/>
          <w:sz w:val="28"/>
          <w:szCs w:val="28"/>
          <w:lang w:val="nl-NL" w:eastAsia="en-US"/>
        </w:rPr>
        <w:t>Assessment form Master thesis Computer Science: Formal model</w:t>
      </w:r>
    </w:p>
    <w:p>
      <w:pPr>
        <w:pStyle w:val="Heading3"/>
        <w:rPr/>
      </w:pPr>
      <w:r>
        <w:rPr/>
        <w:t>Student:</w:t>
      </w:r>
    </w:p>
    <w:p>
      <w:pPr>
        <w:pStyle w:val="Heading3"/>
        <w:spacing w:before="120" w:after="60"/>
        <w:rPr/>
      </w:pPr>
      <w:r>
        <w:rPr>
          <w:rFonts w:eastAsia="MS Gothic"/>
          <w:b/>
          <w:bCs/>
          <w:sz w:val="22"/>
          <w:szCs w:val="26"/>
          <w:lang w:val="nl-NL" w:eastAsia="en-US"/>
        </w:rPr>
        <w:t>Academic Year</w:t>
      </w:r>
      <w:r>
        <w:rPr/>
        <w:t>:</w:t>
      </w:r>
    </w:p>
    <w:p>
      <w:pPr>
        <w:pStyle w:val="Heading3"/>
        <w:spacing w:before="120" w:after="60"/>
        <w:rPr/>
      </w:pPr>
      <w:r>
        <w:rPr>
          <w:rFonts w:eastAsia="MS Gothic"/>
          <w:b/>
          <w:bCs/>
          <w:sz w:val="22"/>
          <w:szCs w:val="26"/>
          <w:lang w:val="nl-NL" w:eastAsia="en-US"/>
        </w:rPr>
        <w:t>Promoter</w:t>
      </w:r>
      <w:r>
        <w:rPr/>
        <w:t>:</w:t>
      </w:r>
    </w:p>
    <w:p>
      <w:pPr>
        <w:pStyle w:val="Heading3"/>
        <w:spacing w:before="120" w:after="60"/>
        <w:rPr/>
      </w:pPr>
      <w:r>
        <w:rPr>
          <w:rFonts w:eastAsia="MS Gothic"/>
          <w:b/>
          <w:bCs/>
          <w:sz w:val="22"/>
          <w:szCs w:val="26"/>
          <w:lang w:val="nl-NL" w:eastAsia="en-US"/>
        </w:rPr>
        <w:t>Jury member</w:t>
      </w:r>
      <w:r>
        <w:rPr/>
        <w:t>:</w:t>
      </w:r>
    </w:p>
    <w:p>
      <w:pPr>
        <w:pStyle w:val="Heading3"/>
        <w:spacing w:before="120" w:after="60"/>
        <w:rPr/>
      </w:pPr>
      <w:r>
        <w:rPr>
          <w:rFonts w:eastAsia="MS Gothic"/>
          <w:b/>
          <w:bCs/>
          <w:sz w:val="22"/>
          <w:szCs w:val="26"/>
          <w:lang w:val="nl-NL" w:eastAsia="en-US"/>
        </w:rPr>
        <w:t>Jury member</w:t>
      </w:r>
      <w:r>
        <w:rPr/>
        <w:t>:</w:t>
      </w:r>
    </w:p>
    <w:p>
      <w:pPr>
        <w:pStyle w:val="Heading3"/>
        <w:spacing w:before="120" w:after="60"/>
        <w:rPr/>
      </w:pPr>
      <w:r>
        <w:rPr>
          <w:rFonts w:eastAsia="MS Gothic"/>
          <w:b/>
          <w:bCs/>
          <w:sz w:val="22"/>
          <w:szCs w:val="26"/>
          <w:lang w:val="nl-NL" w:eastAsia="en-US"/>
        </w:rPr>
        <w:t>Asistant</w:t>
      </w:r>
      <w:r>
        <w:rPr/>
        <w:t>:</w:t>
      </w:r>
    </w:p>
    <w:p>
      <w:pPr>
        <w:pStyle w:val="Heading3"/>
        <w:spacing w:before="120" w:after="60"/>
        <w:rPr/>
      </w:pPr>
      <w:r>
        <w:rPr>
          <w:rFonts w:eastAsia="MS Gothic"/>
          <w:b/>
          <w:bCs/>
          <w:sz w:val="22"/>
          <w:szCs w:val="26"/>
          <w:lang w:val="nl-NL" w:eastAsia="en-US"/>
        </w:rPr>
        <w:t>Title</w:t>
      </w:r>
      <w:r>
        <w:rPr/>
        <w:t>:</w:t>
      </w:r>
    </w:p>
    <w:p>
      <w:pPr>
        <w:pStyle w:val="Heading3"/>
        <w:spacing w:before="120" w:after="60"/>
        <w:rPr/>
      </w:pPr>
      <w:r>
        <w:rPr>
          <w:rFonts w:eastAsia="MS Gothic"/>
          <w:b/>
          <w:bCs/>
          <w:sz w:val="22"/>
          <w:szCs w:val="26"/>
          <w:lang w:val="nl-NL" w:eastAsia="en-US"/>
        </w:rPr>
        <w:t>Score awarded</w:t>
      </w:r>
      <w:r>
        <w:rPr/>
        <w:t>:</w:t>
      </w:r>
    </w:p>
    <w:p>
      <w:pPr>
        <w:pStyle w:val="Normal"/>
        <w:rPr/>
      </w:pPr>
      <w:r>
        <w:rPr/>
      </w:r>
    </w:p>
    <w:p>
      <w:pPr>
        <w:pStyle w:val="Heading3"/>
        <w:rPr/>
      </w:pPr>
      <w:r>
        <w:rPr>
          <w:rFonts w:eastAsia="MS Gothic"/>
          <w:b/>
          <w:bCs/>
          <w:sz w:val="22"/>
          <w:szCs w:val="26"/>
          <w:lang w:val="nl-NL" w:eastAsia="en-US"/>
        </w:rPr>
        <w:t>Pass</w:t>
      </w:r>
      <w:r>
        <w:rPr/>
        <w:t xml:space="preserve"> [10 .. 13[</w:t>
      </w:r>
    </w:p>
    <w:tbl>
      <w:tblPr>
        <w:tblStyle w:val="TableGrid"/>
        <w:tblW w:w="9512" w:type="dxa"/>
        <w:jc w:val="left"/>
        <w:tblInd w:w="109" w:type="dxa"/>
        <w:tblCellMar>
          <w:top w:w="0" w:type="dxa"/>
          <w:left w:w="108" w:type="dxa"/>
          <w:bottom w:w="0" w:type="dxa"/>
          <w:right w:w="108" w:type="dxa"/>
        </w:tblCellMar>
        <w:tblLook w:val="04a0" w:noVBand="1" w:noHBand="0" w:lastColumn="0" w:firstColumn="1" w:lastRow="0" w:firstRow="1"/>
      </w:tblPr>
      <w:tblGrid>
        <w:gridCol w:w="7370"/>
        <w:gridCol w:w="2141"/>
      </w:tblGrid>
      <w:tr>
        <w:trPr/>
        <w:tc>
          <w:tcPr>
            <w:tcW w:w="7370" w:type="dxa"/>
            <w:tcBorders/>
            <w:shd w:fill="auto" w:val="clear"/>
            <w:vAlign w:val="center"/>
          </w:tcPr>
          <w:p>
            <w:pPr>
              <w:pStyle w:val="Criterion"/>
              <w:numPr>
                <w:ilvl w:val="0"/>
                <w:numId w:val="0"/>
              </w:numPr>
              <w:spacing w:before="60" w:after="60"/>
              <w:rPr/>
            </w:pPr>
            <w:r>
              <w:rPr>
                <w:rFonts w:ascii="Calibri" w:hAnsi="Calibri"/>
                <w:sz w:val="22"/>
                <w:szCs w:val="22"/>
                <w:lang w:val="en-US"/>
              </w:rPr>
              <w:t xml:space="preserve">Is the problem described precisely?     </w:t>
            </w:r>
            <w:r>
              <w:rPr>
                <w:rFonts w:ascii="Calibri" w:hAnsi="Calibri"/>
                <w:sz w:val="22"/>
                <w:szCs w:val="22"/>
              </w:rPr>
              <w:tab/>
            </w:r>
          </w:p>
        </w:tc>
        <w:tc>
          <w:tcPr>
            <w:tcW w:w="2141" w:type="dxa"/>
            <w:tcBorders/>
            <w:shd w:fill="auto" w:val="clear"/>
            <w:vAlign w:val="center"/>
          </w:tcPr>
          <w:p>
            <w:pPr>
              <w:pStyle w:val="Criterion"/>
              <w:numPr>
                <w:ilvl w:val="0"/>
                <w:numId w:val="0"/>
              </w:numPr>
              <w:spacing w:before="60" w:after="60"/>
              <w:rPr>
                <w:rFonts w:ascii="Calibri" w:hAnsi="Calibri"/>
                <w:sz w:val="22"/>
                <w:szCs w:val="22"/>
              </w:rPr>
            </w:pPr>
            <w:r>
              <w:rPr>
                <w:rFonts w:ascii="Calibri" w:hAnsi="Calibri"/>
                <w:sz w:val="22"/>
                <w:szCs w:val="22"/>
              </w:rPr>
            </w:r>
          </w:p>
        </w:tc>
      </w:tr>
      <w:tr>
        <w:trPr/>
        <w:tc>
          <w:tcPr>
            <w:tcW w:w="7370" w:type="dxa"/>
            <w:tcBorders/>
            <w:shd w:fill="auto" w:val="clear"/>
            <w:vAlign w:val="center"/>
          </w:tcPr>
          <w:p>
            <w:pPr>
              <w:pStyle w:val="Criterion"/>
              <w:numPr>
                <w:ilvl w:val="0"/>
                <w:numId w:val="0"/>
              </w:numPr>
              <w:spacing w:before="60" w:after="60"/>
              <w:rPr/>
            </w:pPr>
            <w:r>
              <w:rPr>
                <w:rFonts w:ascii="Calibri" w:hAnsi="Calibri"/>
                <w:sz w:val="22"/>
                <w:szCs w:val="22"/>
              </w:rPr>
              <w:t>Is the formal model described clearly?</w:t>
            </w:r>
            <w:r>
              <w:rPr>
                <w:rFonts w:ascii="Calibri" w:hAnsi="Calibri"/>
                <w:sz w:val="22"/>
                <w:szCs w:val="22"/>
              </w:rPr>
              <w:t xml:space="preserve"> </w:t>
              <w:tab/>
            </w:r>
          </w:p>
        </w:tc>
        <w:tc>
          <w:tcPr>
            <w:tcW w:w="2141" w:type="dxa"/>
            <w:tcBorders/>
            <w:shd w:fill="auto" w:val="clear"/>
            <w:vAlign w:val="center"/>
          </w:tcPr>
          <w:p>
            <w:pPr>
              <w:pStyle w:val="Criterion"/>
              <w:numPr>
                <w:ilvl w:val="0"/>
                <w:numId w:val="0"/>
              </w:numPr>
              <w:spacing w:before="60" w:after="60"/>
              <w:rPr>
                <w:rFonts w:ascii="Calibri" w:hAnsi="Calibri"/>
                <w:sz w:val="22"/>
                <w:szCs w:val="22"/>
              </w:rPr>
            </w:pPr>
            <w:r>
              <w:rPr>
                <w:rFonts w:ascii="Calibri" w:hAnsi="Calibri"/>
                <w:sz w:val="22"/>
                <w:szCs w:val="22"/>
              </w:rPr>
            </w:r>
          </w:p>
        </w:tc>
      </w:tr>
      <w:tr>
        <w:trPr/>
        <w:tc>
          <w:tcPr>
            <w:tcW w:w="7370" w:type="dxa"/>
            <w:tcBorders/>
            <w:shd w:fill="auto" w:val="clear"/>
            <w:vAlign w:val="center"/>
          </w:tcPr>
          <w:p>
            <w:pPr>
              <w:pStyle w:val="Criterion"/>
              <w:numPr>
                <w:ilvl w:val="0"/>
                <w:numId w:val="0"/>
              </w:numPr>
              <w:spacing w:before="60" w:after="60"/>
              <w:rPr/>
            </w:pPr>
            <w:r>
              <w:rPr>
                <w:rFonts w:ascii="Calibri" w:hAnsi="Calibri"/>
                <w:sz w:val="22"/>
                <w:szCs w:val="22"/>
              </w:rPr>
              <w:t>Are there important properties proved or witnessed based on the formal model?</w:t>
            </w:r>
            <w:r>
              <w:rPr>
                <w:rFonts w:ascii="Calibri" w:hAnsi="Calibri"/>
                <w:sz w:val="22"/>
                <w:szCs w:val="22"/>
              </w:rPr>
              <w:tab/>
            </w:r>
          </w:p>
        </w:tc>
        <w:tc>
          <w:tcPr>
            <w:tcW w:w="2141" w:type="dxa"/>
            <w:tcBorders/>
            <w:shd w:fill="auto" w:val="clear"/>
            <w:vAlign w:val="center"/>
          </w:tcPr>
          <w:p>
            <w:pPr>
              <w:pStyle w:val="Criterion"/>
              <w:numPr>
                <w:ilvl w:val="0"/>
                <w:numId w:val="0"/>
              </w:numPr>
              <w:spacing w:before="60" w:after="60"/>
              <w:rPr>
                <w:rFonts w:ascii="Calibri" w:hAnsi="Calibri"/>
                <w:sz w:val="22"/>
                <w:szCs w:val="22"/>
              </w:rPr>
            </w:pPr>
            <w:r>
              <w:rPr>
                <w:rFonts w:ascii="Calibri" w:hAnsi="Calibri"/>
                <w:sz w:val="22"/>
                <w:szCs w:val="22"/>
              </w:rPr>
            </w:r>
          </w:p>
        </w:tc>
      </w:tr>
      <w:tr>
        <w:trPr/>
        <w:tc>
          <w:tcPr>
            <w:tcW w:w="7370" w:type="dxa"/>
            <w:tcBorders/>
            <w:shd w:fill="auto" w:val="clear"/>
            <w:vAlign w:val="center"/>
          </w:tcPr>
          <w:p>
            <w:pPr>
              <w:pStyle w:val="Criterion"/>
              <w:numPr>
                <w:ilvl w:val="0"/>
                <w:numId w:val="0"/>
              </w:numPr>
              <w:spacing w:before="60" w:after="60"/>
              <w:rPr/>
            </w:pPr>
            <w:r>
              <w:rPr>
                <w:rFonts w:ascii="Calibri" w:hAnsi="Calibri"/>
                <w:sz w:val="22"/>
                <w:szCs w:val="22"/>
              </w:rPr>
              <w:t>Are conclusions being drawn? (Are the described properties of the model of importance?)</w:t>
            </w:r>
          </w:p>
        </w:tc>
        <w:tc>
          <w:tcPr>
            <w:tcW w:w="2141" w:type="dxa"/>
            <w:tcBorders/>
            <w:shd w:fill="auto" w:val="clear"/>
            <w:vAlign w:val="center"/>
          </w:tcPr>
          <w:p>
            <w:pPr>
              <w:pStyle w:val="Criterion"/>
              <w:numPr>
                <w:ilvl w:val="0"/>
                <w:numId w:val="0"/>
              </w:numPr>
              <w:spacing w:before="60" w:after="60"/>
              <w:rPr>
                <w:rFonts w:ascii="Calibri" w:hAnsi="Calibri"/>
                <w:sz w:val="22"/>
                <w:szCs w:val="22"/>
              </w:rPr>
            </w:pPr>
            <w:r>
              <w:rPr>
                <w:rFonts w:ascii="Calibri" w:hAnsi="Calibri"/>
                <w:sz w:val="22"/>
                <w:szCs w:val="22"/>
              </w:rPr>
            </w:r>
          </w:p>
        </w:tc>
      </w:tr>
    </w:tbl>
    <w:p>
      <w:pPr>
        <w:pStyle w:val="TextBody"/>
        <w:spacing w:before="120" w:after="60"/>
        <w:rPr/>
      </w:pPr>
      <w:r>
        <w:rPr>
          <w:rFonts w:ascii="Calibri" w:hAnsi="Calibri"/>
          <w:sz w:val="22"/>
          <w:szCs w:val="22"/>
          <w:lang w:val="en-US"/>
        </w:rPr>
        <w:t>If the thesis committee answers “no” on two or more criteria, the thesis will be given a FAIL grade. The fine-grained criteria will then determine the exact grade.</w:t>
      </w:r>
    </w:p>
    <w:p>
      <w:pPr>
        <w:pStyle w:val="Heading3"/>
        <w:rPr/>
      </w:pPr>
      <w:r>
        <w:rPr>
          <w:rFonts w:eastAsia="MS Gothic"/>
          <w:b/>
          <w:bCs/>
          <w:sz w:val="22"/>
          <w:szCs w:val="26"/>
          <w:lang w:val="nl-NL" w:eastAsia="en-US"/>
        </w:rPr>
        <w:t>Distinction</w:t>
      </w:r>
      <w:r>
        <w:rPr/>
        <w:t xml:space="preserve"> [13 .. 15[</w:t>
      </w:r>
    </w:p>
    <w:tbl>
      <w:tblPr>
        <w:tblStyle w:val="TableGrid"/>
        <w:tblW w:w="9512" w:type="dxa"/>
        <w:jc w:val="left"/>
        <w:tblInd w:w="109" w:type="dxa"/>
        <w:tblCellMar>
          <w:top w:w="0" w:type="dxa"/>
          <w:left w:w="108" w:type="dxa"/>
          <w:bottom w:w="0" w:type="dxa"/>
          <w:right w:w="108" w:type="dxa"/>
        </w:tblCellMar>
        <w:tblLook w:val="04a0" w:noVBand="1" w:noHBand="0" w:lastColumn="0" w:firstColumn="1" w:lastRow="0" w:firstRow="1"/>
      </w:tblPr>
      <w:tblGrid>
        <w:gridCol w:w="7370"/>
        <w:gridCol w:w="2141"/>
      </w:tblGrid>
      <w:tr>
        <w:trPr/>
        <w:tc>
          <w:tcPr>
            <w:tcW w:w="7370" w:type="dxa"/>
            <w:tcBorders/>
            <w:shd w:fill="auto" w:val="clear"/>
            <w:vAlign w:val="center"/>
          </w:tcPr>
          <w:p>
            <w:pPr>
              <w:pStyle w:val="Criterion"/>
              <w:numPr>
                <w:ilvl w:val="0"/>
                <w:numId w:val="0"/>
              </w:numPr>
              <w:spacing w:before="60" w:after="60"/>
              <w:rPr/>
            </w:pPr>
            <w:r>
              <w:rPr>
                <w:rFonts w:ascii="Calibri" w:hAnsi="Calibri"/>
                <w:sz w:val="22"/>
                <w:szCs w:val="22"/>
              </w:rPr>
              <w:t>Is the question “why a formal model” answered convincingly? (Is it clear that the problem is relevant, that it can be phrased in an abstract manner, and that it has interesting properties?)</w:t>
              <w:tab/>
            </w:r>
          </w:p>
        </w:tc>
        <w:tc>
          <w:tcPr>
            <w:tcW w:w="2141" w:type="dxa"/>
            <w:tcBorders/>
            <w:shd w:fill="auto" w:val="clear"/>
            <w:vAlign w:val="center"/>
          </w:tcPr>
          <w:p>
            <w:pPr>
              <w:pStyle w:val="Criterion"/>
              <w:numPr>
                <w:ilvl w:val="0"/>
                <w:numId w:val="0"/>
              </w:numPr>
              <w:spacing w:before="60" w:after="60"/>
              <w:rPr>
                <w:rFonts w:ascii="Calibri" w:hAnsi="Calibri"/>
                <w:sz w:val="22"/>
                <w:szCs w:val="22"/>
              </w:rPr>
            </w:pPr>
            <w:r>
              <w:rPr>
                <w:rFonts w:ascii="Calibri" w:hAnsi="Calibri"/>
                <w:sz w:val="22"/>
                <w:szCs w:val="22"/>
              </w:rPr>
            </w:r>
          </w:p>
        </w:tc>
      </w:tr>
      <w:tr>
        <w:trPr/>
        <w:tc>
          <w:tcPr>
            <w:tcW w:w="7370" w:type="dxa"/>
            <w:tcBorders/>
            <w:shd w:fill="auto" w:val="clear"/>
            <w:vAlign w:val="center"/>
          </w:tcPr>
          <w:p>
            <w:pPr>
              <w:pStyle w:val="Criterion"/>
              <w:numPr>
                <w:ilvl w:val="0"/>
                <w:numId w:val="0"/>
              </w:numPr>
              <w:spacing w:before="60" w:after="60"/>
              <w:rPr/>
            </w:pPr>
            <w:r>
              <w:rPr>
                <w:rFonts w:ascii="Calibri" w:hAnsi="Calibri"/>
                <w:sz w:val="22"/>
                <w:szCs w:val="22"/>
              </w:rPr>
              <w:t>Is an overview provided regarding the factors that do not influence the problem? (Is it clearly explained which factors are not taken into account in the model?)</w:t>
              <w:tab/>
              <w:t xml:space="preserve"> </w:t>
            </w:r>
          </w:p>
        </w:tc>
        <w:tc>
          <w:tcPr>
            <w:tcW w:w="2141" w:type="dxa"/>
            <w:tcBorders/>
            <w:shd w:fill="auto" w:val="clear"/>
            <w:vAlign w:val="center"/>
          </w:tcPr>
          <w:p>
            <w:pPr>
              <w:pStyle w:val="Criterion"/>
              <w:numPr>
                <w:ilvl w:val="0"/>
                <w:numId w:val="0"/>
              </w:numPr>
              <w:spacing w:before="60" w:after="60"/>
              <w:rPr>
                <w:rFonts w:ascii="Calibri" w:hAnsi="Calibri"/>
                <w:sz w:val="22"/>
                <w:szCs w:val="22"/>
              </w:rPr>
            </w:pPr>
            <w:r>
              <w:rPr>
                <w:rFonts w:ascii="Calibri" w:hAnsi="Calibri"/>
                <w:sz w:val="22"/>
                <w:szCs w:val="22"/>
              </w:rPr>
            </w:r>
          </w:p>
        </w:tc>
      </w:tr>
      <w:tr>
        <w:trPr/>
        <w:tc>
          <w:tcPr>
            <w:tcW w:w="7370" w:type="dxa"/>
            <w:tcBorders/>
            <w:shd w:fill="auto" w:val="clear"/>
            <w:vAlign w:val="center"/>
          </w:tcPr>
          <w:p>
            <w:pPr>
              <w:pStyle w:val="Criterion"/>
              <w:numPr>
                <w:ilvl w:val="0"/>
                <w:numId w:val="0"/>
              </w:numPr>
              <w:spacing w:before="60" w:after="60"/>
              <w:rPr/>
            </w:pPr>
            <w:r>
              <w:rPr>
                <w:rFonts w:ascii="Calibri" w:hAnsi="Calibri"/>
                <w:sz w:val="22"/>
                <w:szCs w:val="22"/>
              </w:rPr>
              <w:t xml:space="preserve">Is there convincing motivation for the choice of model? (Is it sufficiently well argued why choices regarding mathematical tools were made? For example, what logics are used or whether probabilities are introduced. Is the choice of elements included in the model explained as a function of the provable properties they result in?) </w:t>
              <w:tab/>
              <w:t xml:space="preserve"> </w:t>
            </w:r>
          </w:p>
        </w:tc>
        <w:tc>
          <w:tcPr>
            <w:tcW w:w="2141" w:type="dxa"/>
            <w:tcBorders/>
            <w:shd w:fill="auto" w:val="clear"/>
            <w:vAlign w:val="center"/>
          </w:tcPr>
          <w:p>
            <w:pPr>
              <w:pStyle w:val="Criterion"/>
              <w:numPr>
                <w:ilvl w:val="0"/>
                <w:numId w:val="0"/>
              </w:numPr>
              <w:spacing w:before="60" w:after="60"/>
              <w:rPr>
                <w:rFonts w:ascii="Calibri" w:hAnsi="Calibri"/>
                <w:sz w:val="22"/>
                <w:szCs w:val="22"/>
              </w:rPr>
            </w:pPr>
            <w:r>
              <w:rPr>
                <w:rFonts w:ascii="Calibri" w:hAnsi="Calibri"/>
                <w:sz w:val="22"/>
                <w:szCs w:val="22"/>
              </w:rPr>
            </w:r>
          </w:p>
        </w:tc>
      </w:tr>
      <w:tr>
        <w:trPr/>
        <w:tc>
          <w:tcPr>
            <w:tcW w:w="7370" w:type="dxa"/>
            <w:tcBorders/>
            <w:shd w:fill="auto" w:val="clear"/>
            <w:vAlign w:val="center"/>
          </w:tcPr>
          <w:p>
            <w:pPr>
              <w:pStyle w:val="Criterion"/>
              <w:numPr>
                <w:ilvl w:val="0"/>
                <w:numId w:val="0"/>
              </w:numPr>
              <w:spacing w:before="60" w:after="60"/>
              <w:rPr/>
            </w:pPr>
            <w:r>
              <w:rPr>
                <w:rFonts w:ascii="Calibri" w:hAnsi="Calibri"/>
                <w:sz w:val="22"/>
                <w:szCs w:val="22"/>
              </w:rPr>
              <w:t xml:space="preserve">Is the model replicable? (Are enough details given so that a third party is able to follow the modellisation and </w:t>
            </w:r>
            <w:r>
              <w:rPr>
                <w:rFonts w:ascii="Calibri" w:hAnsi="Calibri"/>
                <w:sz w:val="22"/>
                <w:szCs w:val="22"/>
                <w:lang w:val="nl-NL" w:eastAsia="en-US"/>
              </w:rPr>
              <w:t>evidence</w:t>
            </w:r>
            <w:r>
              <w:rPr>
                <w:rFonts w:ascii="Calibri" w:hAnsi="Calibri"/>
                <w:sz w:val="22"/>
                <w:szCs w:val="22"/>
              </w:rPr>
              <w:t xml:space="preserve">?) </w:t>
              <w:tab/>
              <w:t xml:space="preserve"> </w:t>
            </w:r>
          </w:p>
        </w:tc>
        <w:tc>
          <w:tcPr>
            <w:tcW w:w="2141" w:type="dxa"/>
            <w:tcBorders/>
            <w:shd w:fill="auto" w:val="clear"/>
            <w:vAlign w:val="center"/>
          </w:tcPr>
          <w:p>
            <w:pPr>
              <w:pStyle w:val="Criterion"/>
              <w:numPr>
                <w:ilvl w:val="0"/>
                <w:numId w:val="0"/>
              </w:numPr>
              <w:spacing w:before="60" w:after="60"/>
              <w:rPr>
                <w:rFonts w:ascii="Calibri" w:hAnsi="Calibri"/>
                <w:sz w:val="22"/>
                <w:szCs w:val="22"/>
              </w:rPr>
            </w:pPr>
            <w:r>
              <w:rPr>
                <w:rFonts w:ascii="Calibri" w:hAnsi="Calibri"/>
                <w:sz w:val="22"/>
                <w:szCs w:val="22"/>
              </w:rPr>
            </w:r>
          </w:p>
        </w:tc>
      </w:tr>
      <w:tr>
        <w:trPr/>
        <w:tc>
          <w:tcPr>
            <w:tcW w:w="7370" w:type="dxa"/>
            <w:tcBorders/>
            <w:shd w:fill="auto" w:val="clear"/>
            <w:vAlign w:val="center"/>
          </w:tcPr>
          <w:p>
            <w:pPr>
              <w:pStyle w:val="Criterion"/>
              <w:numPr>
                <w:ilvl w:val="0"/>
                <w:numId w:val="0"/>
              </w:numPr>
              <w:spacing w:before="60" w:after="60"/>
              <w:rPr/>
            </w:pPr>
            <w:r>
              <w:rPr>
                <w:rFonts w:ascii="Calibri" w:hAnsi="Calibri"/>
                <w:sz w:val="22"/>
                <w:szCs w:val="22"/>
              </w:rPr>
              <w:t xml:space="preserve">Are the conclusions convincing? (What is the acquired insight? Why is it now easier to provide solutions for the problem?) </w:t>
              <w:tab/>
            </w:r>
          </w:p>
        </w:tc>
        <w:tc>
          <w:tcPr>
            <w:tcW w:w="2141" w:type="dxa"/>
            <w:tcBorders/>
            <w:shd w:fill="auto" w:val="clear"/>
            <w:vAlign w:val="center"/>
          </w:tcPr>
          <w:p>
            <w:pPr>
              <w:pStyle w:val="Criterion"/>
              <w:numPr>
                <w:ilvl w:val="0"/>
                <w:numId w:val="0"/>
              </w:numPr>
              <w:spacing w:before="60" w:after="60"/>
              <w:rPr>
                <w:rFonts w:ascii="Calibri" w:hAnsi="Calibri"/>
                <w:sz w:val="22"/>
                <w:szCs w:val="22"/>
              </w:rPr>
            </w:pPr>
            <w:r>
              <w:rPr>
                <w:rFonts w:ascii="Calibri" w:hAnsi="Calibri"/>
                <w:sz w:val="22"/>
                <w:szCs w:val="22"/>
              </w:rPr>
            </w:r>
          </w:p>
        </w:tc>
      </w:tr>
    </w:tbl>
    <w:p>
      <w:pPr>
        <w:pStyle w:val="Heading2"/>
        <w:spacing w:before="120" w:after="60"/>
        <w:jc w:val="left"/>
        <w:rPr/>
      </w:pPr>
      <w:r>
        <w:rPr>
          <w:b w:val="false"/>
          <w:i w:val="false"/>
          <w:sz w:val="22"/>
          <w:szCs w:val="22"/>
        </w:rPr>
        <w:t>If the thesis committee answers “no” on two or more criteria, the thesis will be given a SATISFACTORY grade. The fine-grained criteria will then determine the exact grade.</w:t>
      </w:r>
    </w:p>
    <w:p>
      <w:pPr>
        <w:pStyle w:val="Heading2"/>
        <w:spacing w:before="120" w:after="60"/>
        <w:jc w:val="left"/>
        <w:rPr>
          <w:i w:val="false"/>
          <w:i w:val="false"/>
          <w:iCs w:val="false"/>
        </w:rPr>
      </w:pPr>
      <w:r>
        <w:rPr>
          <w:rFonts w:eastAsia="MS Gothic"/>
          <w:b/>
          <w:bCs/>
          <w:i w:val="false"/>
          <w:iCs w:val="false"/>
          <w:sz w:val="22"/>
          <w:szCs w:val="26"/>
          <w:lang w:val="nl-NL" w:eastAsia="en-US"/>
        </w:rPr>
        <w:t xml:space="preserve">Great distinction </w:t>
      </w:r>
      <w:r>
        <w:rPr>
          <w:i w:val="false"/>
          <w:iCs w:val="false"/>
        </w:rPr>
        <w:t>[15 .. 17[</w:t>
      </w:r>
    </w:p>
    <w:tbl>
      <w:tblPr>
        <w:tblStyle w:val="TableGrid"/>
        <w:tblW w:w="9512" w:type="dxa"/>
        <w:jc w:val="left"/>
        <w:tblInd w:w="109" w:type="dxa"/>
        <w:tblCellMar>
          <w:top w:w="0" w:type="dxa"/>
          <w:left w:w="108" w:type="dxa"/>
          <w:bottom w:w="0" w:type="dxa"/>
          <w:right w:w="108" w:type="dxa"/>
        </w:tblCellMar>
        <w:tblLook w:val="04a0" w:noVBand="1" w:noHBand="0" w:lastColumn="0" w:firstColumn="1" w:lastRow="0" w:firstRow="1"/>
      </w:tblPr>
      <w:tblGrid>
        <w:gridCol w:w="7370"/>
        <w:gridCol w:w="2141"/>
      </w:tblGrid>
      <w:tr>
        <w:trPr/>
        <w:tc>
          <w:tcPr>
            <w:tcW w:w="7370" w:type="dxa"/>
            <w:tcBorders/>
            <w:shd w:fill="auto" w:val="clear"/>
            <w:vAlign w:val="center"/>
          </w:tcPr>
          <w:p>
            <w:pPr>
              <w:pStyle w:val="Criterion"/>
              <w:numPr>
                <w:ilvl w:val="0"/>
                <w:numId w:val="0"/>
              </w:numPr>
              <w:spacing w:before="60" w:after="60"/>
              <w:rPr/>
            </w:pPr>
            <w:r>
              <w:rPr>
                <w:rFonts w:ascii="Calibri" w:hAnsi="Calibri"/>
                <w:sz w:val="22"/>
                <w:szCs w:val="22"/>
                <w:lang w:val="en-US"/>
              </w:rPr>
              <w:t xml:space="preserve">Is the problem well situated within its context? (Is there a precise explanation of the greater problem the thesis needs to be situated in? Is there a motivation for the choice of the </w:t>
            </w:r>
            <w:r>
              <w:rPr>
                <w:rFonts w:ascii="Calibri" w:hAnsi="Calibri"/>
                <w:sz w:val="22"/>
                <w:szCs w:val="22"/>
                <w:lang w:val="en-US" w:eastAsia="en-US"/>
              </w:rPr>
              <w:t>sub-</w:t>
            </w:r>
            <w:r>
              <w:rPr>
                <w:rFonts w:ascii="Calibri" w:hAnsi="Calibri"/>
                <w:sz w:val="22"/>
                <w:szCs w:val="22"/>
                <w:lang w:val="en-US"/>
              </w:rPr>
              <w:t xml:space="preserve">problems that the thesis intends to solve?) </w:t>
            </w:r>
            <w:r>
              <w:rPr>
                <w:rFonts w:ascii="Calibri" w:hAnsi="Calibri"/>
                <w:sz w:val="22"/>
                <w:szCs w:val="22"/>
              </w:rPr>
              <w:tab/>
            </w:r>
          </w:p>
        </w:tc>
        <w:tc>
          <w:tcPr>
            <w:tcW w:w="2141" w:type="dxa"/>
            <w:tcBorders/>
            <w:shd w:fill="auto" w:val="clear"/>
            <w:vAlign w:val="center"/>
          </w:tcPr>
          <w:p>
            <w:pPr>
              <w:pStyle w:val="Criterion"/>
              <w:numPr>
                <w:ilvl w:val="0"/>
                <w:numId w:val="0"/>
              </w:numPr>
              <w:spacing w:before="60" w:after="60"/>
              <w:rPr>
                <w:rFonts w:ascii="Calibri" w:hAnsi="Calibri"/>
                <w:sz w:val="22"/>
                <w:szCs w:val="22"/>
              </w:rPr>
            </w:pPr>
            <w:r>
              <w:rPr>
                <w:rFonts w:ascii="Calibri" w:hAnsi="Calibri"/>
                <w:sz w:val="22"/>
                <w:szCs w:val="22"/>
              </w:rPr>
            </w:r>
          </w:p>
        </w:tc>
      </w:tr>
      <w:tr>
        <w:trPr/>
        <w:tc>
          <w:tcPr>
            <w:tcW w:w="7370" w:type="dxa"/>
            <w:tcBorders/>
            <w:shd w:fill="auto" w:val="clear"/>
            <w:vAlign w:val="center"/>
          </w:tcPr>
          <w:p>
            <w:pPr>
              <w:pStyle w:val="Criterion"/>
              <w:numPr>
                <w:ilvl w:val="0"/>
                <w:numId w:val="0"/>
              </w:numPr>
              <w:spacing w:before="60" w:after="60"/>
              <w:rPr/>
            </w:pPr>
            <w:r>
              <w:rPr>
                <w:rFonts w:ascii="Calibri" w:hAnsi="Calibri"/>
                <w:sz w:val="22"/>
                <w:szCs w:val="22"/>
              </w:rPr>
              <w:t>Is there a broad overview given regarding the factors that influence the problem? (Is it convincingly argued why the summarized factors are sufficient?)</w:t>
            </w:r>
          </w:p>
        </w:tc>
        <w:tc>
          <w:tcPr>
            <w:tcW w:w="2141" w:type="dxa"/>
            <w:tcBorders/>
            <w:shd w:fill="auto" w:val="clear"/>
            <w:vAlign w:val="center"/>
          </w:tcPr>
          <w:p>
            <w:pPr>
              <w:pStyle w:val="Criterion"/>
              <w:numPr>
                <w:ilvl w:val="0"/>
                <w:numId w:val="0"/>
              </w:numPr>
              <w:spacing w:before="60" w:after="60"/>
              <w:rPr>
                <w:rFonts w:ascii="Calibri" w:hAnsi="Calibri"/>
                <w:sz w:val="22"/>
                <w:szCs w:val="22"/>
              </w:rPr>
            </w:pPr>
            <w:r>
              <w:rPr>
                <w:rFonts w:ascii="Calibri" w:hAnsi="Calibri"/>
                <w:sz w:val="22"/>
                <w:szCs w:val="22"/>
              </w:rPr>
            </w:r>
          </w:p>
        </w:tc>
      </w:tr>
      <w:tr>
        <w:trPr/>
        <w:tc>
          <w:tcPr>
            <w:tcW w:w="7370" w:type="dxa"/>
            <w:tcBorders/>
            <w:shd w:fill="auto" w:val="clear"/>
            <w:vAlign w:val="center"/>
          </w:tcPr>
          <w:p>
            <w:pPr>
              <w:pStyle w:val="Criterion"/>
              <w:numPr>
                <w:ilvl w:val="0"/>
                <w:numId w:val="0"/>
              </w:numPr>
              <w:spacing w:before="60" w:after="60"/>
              <w:rPr/>
            </w:pPr>
            <w:r>
              <w:rPr>
                <w:rFonts w:ascii="Calibri" w:hAnsi="Calibri"/>
                <w:sz w:val="22"/>
                <w:szCs w:val="22"/>
              </w:rPr>
              <w:t>Is the formal model reusable? (Is it explained for what class of problems the model does not apply?)</w:t>
              <w:tab/>
            </w:r>
          </w:p>
        </w:tc>
        <w:tc>
          <w:tcPr>
            <w:tcW w:w="2141" w:type="dxa"/>
            <w:tcBorders/>
            <w:shd w:fill="auto" w:val="clear"/>
            <w:vAlign w:val="center"/>
          </w:tcPr>
          <w:p>
            <w:pPr>
              <w:pStyle w:val="Criterion"/>
              <w:numPr>
                <w:ilvl w:val="0"/>
                <w:numId w:val="0"/>
              </w:numPr>
              <w:spacing w:before="60" w:after="60"/>
              <w:rPr>
                <w:rFonts w:ascii="Calibri" w:hAnsi="Calibri"/>
                <w:sz w:val="22"/>
                <w:szCs w:val="22"/>
              </w:rPr>
            </w:pPr>
            <w:r>
              <w:rPr>
                <w:rFonts w:ascii="Calibri" w:hAnsi="Calibri"/>
                <w:sz w:val="22"/>
                <w:szCs w:val="22"/>
              </w:rPr>
            </w:r>
          </w:p>
        </w:tc>
      </w:tr>
      <w:tr>
        <w:trPr/>
        <w:tc>
          <w:tcPr>
            <w:tcW w:w="7370" w:type="dxa"/>
            <w:tcBorders/>
            <w:shd w:fill="auto" w:val="clear"/>
            <w:vAlign w:val="center"/>
          </w:tcPr>
          <w:p>
            <w:pPr>
              <w:pStyle w:val="Criterion"/>
              <w:numPr>
                <w:ilvl w:val="0"/>
                <w:numId w:val="0"/>
              </w:numPr>
              <w:spacing w:before="60" w:after="60"/>
              <w:rPr/>
            </w:pPr>
            <w:r>
              <w:rPr>
                <w:rFonts w:ascii="Calibri" w:hAnsi="Calibri"/>
                <w:sz w:val="22"/>
                <w:szCs w:val="22"/>
              </w:rPr>
              <w:t>Is the model representative? (Is it shown why the formal model is applicable to the whole class of problems considered?)</w:t>
            </w:r>
          </w:p>
        </w:tc>
        <w:tc>
          <w:tcPr>
            <w:tcW w:w="2141" w:type="dxa"/>
            <w:tcBorders/>
            <w:shd w:fill="auto" w:val="clear"/>
            <w:vAlign w:val="center"/>
          </w:tcPr>
          <w:p>
            <w:pPr>
              <w:pStyle w:val="Criterion"/>
              <w:numPr>
                <w:ilvl w:val="0"/>
                <w:numId w:val="0"/>
              </w:numPr>
              <w:spacing w:before="60" w:after="60"/>
              <w:rPr>
                <w:rFonts w:ascii="Calibri" w:hAnsi="Calibri"/>
                <w:sz w:val="22"/>
                <w:szCs w:val="22"/>
              </w:rPr>
            </w:pPr>
            <w:r>
              <w:rPr>
                <w:rFonts w:ascii="Calibri" w:hAnsi="Calibri"/>
                <w:sz w:val="22"/>
                <w:szCs w:val="22"/>
              </w:rPr>
            </w:r>
          </w:p>
        </w:tc>
      </w:tr>
      <w:tr>
        <w:trPr/>
        <w:tc>
          <w:tcPr>
            <w:tcW w:w="7370" w:type="dxa"/>
            <w:tcBorders/>
            <w:shd w:fill="auto" w:val="clear"/>
            <w:vAlign w:val="center"/>
          </w:tcPr>
          <w:p>
            <w:pPr>
              <w:pStyle w:val="TextBody"/>
              <w:suppressAutoHyphens w:val="true"/>
              <w:spacing w:before="60" w:after="60"/>
              <w:jc w:val="left"/>
              <w:rPr/>
            </w:pPr>
            <w:r>
              <w:rPr>
                <w:rFonts w:ascii="Calibri" w:hAnsi="Calibri"/>
                <w:sz w:val="22"/>
                <w:szCs w:val="22"/>
                <w:lang w:val="en-US"/>
              </w:rPr>
              <w:t>Do the conclusions show a deep insight into the greater problem? (Are the conclusions drawn about the smaller sub-problems that the thesis has solved linked back to the greater problem? Is there a realistic prognosis toward the future?</w:t>
            </w:r>
          </w:p>
        </w:tc>
        <w:tc>
          <w:tcPr>
            <w:tcW w:w="2141" w:type="dxa"/>
            <w:tcBorders/>
            <w:shd w:fill="auto" w:val="clear"/>
            <w:vAlign w:val="center"/>
          </w:tcPr>
          <w:p>
            <w:pPr>
              <w:pStyle w:val="Criterion"/>
              <w:numPr>
                <w:ilvl w:val="0"/>
                <w:numId w:val="0"/>
              </w:numPr>
              <w:spacing w:before="60" w:after="60"/>
              <w:rPr>
                <w:rFonts w:ascii="Calibri" w:hAnsi="Calibri"/>
                <w:sz w:val="22"/>
                <w:szCs w:val="22"/>
              </w:rPr>
            </w:pPr>
            <w:r>
              <w:rPr>
                <w:rFonts w:ascii="Calibri" w:hAnsi="Calibri"/>
                <w:sz w:val="22"/>
                <w:szCs w:val="22"/>
              </w:rPr>
            </w:r>
          </w:p>
        </w:tc>
      </w:tr>
    </w:tbl>
    <w:p>
      <w:pPr>
        <w:pStyle w:val="TextBody"/>
        <w:spacing w:before="120" w:after="60"/>
        <w:rPr/>
      </w:pPr>
      <w:r>
        <w:rPr>
          <w:rFonts w:ascii="Calibri" w:hAnsi="Calibri"/>
          <w:sz w:val="22"/>
          <w:szCs w:val="22"/>
          <w:lang w:val="en-US"/>
        </w:rPr>
        <w:t>If the reading committee answers “no” on two or more criteria, the thesis will be awarded with DISTINCTION. The fine-grained criteria will then determine the exact grade.</w:t>
      </w:r>
    </w:p>
    <w:p>
      <w:pPr>
        <w:pStyle w:val="Heading3"/>
        <w:rPr/>
      </w:pPr>
      <w:r>
        <w:rPr>
          <w:lang w:val="en-US"/>
        </w:rPr>
        <w:t xml:space="preserve">Greatest distinction [17 .. </w:t>
      </w:r>
      <w:r>
        <w:rPr/>
        <w:t>20]</w:t>
      </w:r>
    </w:p>
    <w:tbl>
      <w:tblPr>
        <w:tblStyle w:val="TableGrid"/>
        <w:tblW w:w="9512" w:type="dxa"/>
        <w:jc w:val="left"/>
        <w:tblInd w:w="109" w:type="dxa"/>
        <w:tblCellMar>
          <w:top w:w="0" w:type="dxa"/>
          <w:left w:w="108" w:type="dxa"/>
          <w:bottom w:w="0" w:type="dxa"/>
          <w:right w:w="108" w:type="dxa"/>
        </w:tblCellMar>
        <w:tblLook w:val="04a0" w:noVBand="1" w:noHBand="0" w:lastColumn="0" w:firstColumn="1" w:lastRow="0" w:firstRow="1"/>
      </w:tblPr>
      <w:tblGrid>
        <w:gridCol w:w="7370"/>
        <w:gridCol w:w="2141"/>
      </w:tblGrid>
      <w:tr>
        <w:trPr/>
        <w:tc>
          <w:tcPr>
            <w:tcW w:w="7370" w:type="dxa"/>
            <w:tcBorders/>
            <w:shd w:fill="auto" w:val="clear"/>
            <w:vAlign w:val="center"/>
          </w:tcPr>
          <w:p>
            <w:pPr>
              <w:pStyle w:val="Criterion"/>
              <w:numPr>
                <w:ilvl w:val="0"/>
                <w:numId w:val="0"/>
              </w:numPr>
              <w:spacing w:before="60" w:after="60"/>
              <w:rPr>
                <w:rFonts w:ascii="Calibri" w:hAnsi="Calibri"/>
                <w:sz w:val="22"/>
                <w:szCs w:val="22"/>
              </w:rPr>
            </w:pPr>
            <w:r>
              <w:rPr>
                <w:rFonts w:ascii="Calibri" w:hAnsi="Calibri"/>
                <w:sz w:val="22"/>
                <w:szCs w:val="22"/>
              </w:rPr>
              <w:t>Does the thesis introduce a novel way of looking at the problem? (Are there elements in the text that shed inspiring new light on the problem or model? Are new and interesting properties about the model developed in the thesis?)</w:t>
            </w:r>
          </w:p>
        </w:tc>
        <w:tc>
          <w:tcPr>
            <w:tcW w:w="2141" w:type="dxa"/>
            <w:tcBorders/>
            <w:shd w:fill="auto" w:val="clear"/>
            <w:vAlign w:val="center"/>
          </w:tcPr>
          <w:p>
            <w:pPr>
              <w:pStyle w:val="Criterion"/>
              <w:numPr>
                <w:ilvl w:val="0"/>
                <w:numId w:val="0"/>
              </w:numPr>
              <w:spacing w:before="60" w:after="60"/>
              <w:rPr>
                <w:rFonts w:ascii="Calibri" w:hAnsi="Calibri"/>
                <w:sz w:val="22"/>
                <w:szCs w:val="22"/>
              </w:rPr>
            </w:pPr>
            <w:r>
              <w:rPr>
                <w:rFonts w:ascii="Calibri" w:hAnsi="Calibri"/>
                <w:sz w:val="22"/>
                <w:szCs w:val="22"/>
              </w:rPr>
            </w:r>
          </w:p>
        </w:tc>
      </w:tr>
      <w:tr>
        <w:trPr/>
        <w:tc>
          <w:tcPr>
            <w:tcW w:w="7370" w:type="dxa"/>
            <w:tcBorders/>
            <w:shd w:fill="auto" w:val="clear"/>
            <w:vAlign w:val="center"/>
          </w:tcPr>
          <w:p>
            <w:pPr>
              <w:pStyle w:val="Criterion"/>
              <w:numPr>
                <w:ilvl w:val="0"/>
                <w:numId w:val="0"/>
              </w:numPr>
              <w:spacing w:before="60" w:after="60"/>
              <w:rPr>
                <w:rFonts w:ascii="Calibri" w:hAnsi="Calibri"/>
                <w:sz w:val="22"/>
                <w:szCs w:val="22"/>
              </w:rPr>
            </w:pPr>
            <w:r>
              <w:rPr>
                <w:rFonts w:ascii="Calibri" w:hAnsi="Calibri"/>
                <w:sz w:val="22"/>
                <w:szCs w:val="22"/>
              </w:rPr>
              <w:t>Do the conclusions provide a signficant contribution to the problem domain? (Will the thesis be cited within the problem domain?)</w:t>
            </w:r>
          </w:p>
        </w:tc>
        <w:tc>
          <w:tcPr>
            <w:tcW w:w="2141" w:type="dxa"/>
            <w:tcBorders/>
            <w:shd w:fill="auto" w:val="clear"/>
            <w:vAlign w:val="center"/>
          </w:tcPr>
          <w:p>
            <w:pPr>
              <w:pStyle w:val="Criterion"/>
              <w:numPr>
                <w:ilvl w:val="0"/>
                <w:numId w:val="0"/>
              </w:numPr>
              <w:spacing w:before="60" w:after="60"/>
              <w:rPr>
                <w:rFonts w:ascii="Calibri" w:hAnsi="Calibri"/>
                <w:sz w:val="22"/>
                <w:szCs w:val="22"/>
              </w:rPr>
            </w:pPr>
            <w:r>
              <w:rPr>
                <w:rFonts w:ascii="Calibri" w:hAnsi="Calibri"/>
                <w:sz w:val="22"/>
                <w:szCs w:val="22"/>
              </w:rPr>
            </w:r>
          </w:p>
        </w:tc>
      </w:tr>
    </w:tbl>
    <w:p>
      <w:pPr>
        <w:pStyle w:val="Criterion"/>
        <w:numPr>
          <w:ilvl w:val="0"/>
          <w:numId w:val="0"/>
        </w:numPr>
        <w:suppressAutoHyphens w:val="true"/>
        <w:spacing w:before="120" w:after="60"/>
        <w:ind w:left="357" w:hanging="357"/>
        <w:jc w:val="both"/>
        <w:rPr/>
      </w:pPr>
      <w:r>
        <w:rPr>
          <w:rFonts w:ascii="Calibri" w:hAnsi="Calibri"/>
          <w:sz w:val="22"/>
          <w:szCs w:val="22"/>
          <w:lang w:val="en-US"/>
        </w:rPr>
        <w:t>If the reading committee answers “no” to at least one criterion, the thesis will be awarded with GREAT DISTINCTION. If not, it will be awarded with GREATEST DISTINCTION. In both cases the fine-grained criteria will determine the exact grade.</w:t>
      </w:r>
    </w:p>
    <w:p>
      <w:pPr>
        <w:pStyle w:val="Heading3"/>
        <w:rPr>
          <w:rFonts w:ascii="Calibri" w:hAnsi="Calibri" w:eastAsia="MS Gothic"/>
          <w:b/>
          <w:b/>
          <w:bCs/>
          <w:sz w:val="22"/>
          <w:szCs w:val="26"/>
          <w:lang w:val="nl-NL" w:eastAsia="en-US"/>
        </w:rPr>
      </w:pPr>
      <w:r>
        <w:rPr>
          <w:rFonts w:eastAsia="MS Gothic"/>
          <w:b/>
          <w:bCs/>
          <w:sz w:val="22"/>
          <w:szCs w:val="26"/>
          <w:lang w:val="nl-NL" w:eastAsia="en-US"/>
        </w:rPr>
        <w:t>Fine-grained criteria</w:t>
      </w:r>
    </w:p>
    <w:tbl>
      <w:tblPr>
        <w:tblStyle w:val="TableGrid"/>
        <w:tblW w:w="9512" w:type="dxa"/>
        <w:jc w:val="left"/>
        <w:tblInd w:w="109" w:type="dxa"/>
        <w:tblCellMar>
          <w:top w:w="0" w:type="dxa"/>
          <w:left w:w="108" w:type="dxa"/>
          <w:bottom w:w="0" w:type="dxa"/>
          <w:right w:w="108" w:type="dxa"/>
        </w:tblCellMar>
        <w:tblLook w:val="04a0" w:noVBand="1" w:noHBand="0" w:lastColumn="0" w:firstColumn="1" w:lastRow="0" w:firstRow="1"/>
      </w:tblPr>
      <w:tblGrid>
        <w:gridCol w:w="2977"/>
        <w:gridCol w:w="6534"/>
      </w:tblGrid>
      <w:tr>
        <w:trPr/>
        <w:tc>
          <w:tcPr>
            <w:tcW w:w="2977" w:type="dxa"/>
            <w:tcBorders/>
            <w:shd w:fill="auto" w:val="clear"/>
            <w:vAlign w:val="center"/>
          </w:tcPr>
          <w:p>
            <w:pPr>
              <w:pStyle w:val="Criterion"/>
              <w:numPr>
                <w:ilvl w:val="0"/>
                <w:numId w:val="0"/>
              </w:numPr>
              <w:tabs>
                <w:tab w:val="clear" w:pos="9214"/>
              </w:tabs>
              <w:spacing w:before="60" w:after="60"/>
              <w:rPr/>
            </w:pPr>
            <w:r>
              <w:rPr>
                <w:rFonts w:ascii="Calibri" w:hAnsi="Calibri"/>
                <w:sz w:val="22"/>
                <w:szCs w:val="22"/>
                <w:lang w:val="nl-NL" w:eastAsia="en-US"/>
              </w:rPr>
              <w:t>Clarity</w:t>
            </w:r>
            <w:r>
              <w:rPr>
                <w:rFonts w:ascii="Calibri" w:hAnsi="Calibri"/>
                <w:sz w:val="22"/>
                <w:szCs w:val="22"/>
              </w:rPr>
              <w:t xml:space="preserve"> (text): </w:t>
            </w:r>
          </w:p>
        </w:tc>
        <w:tc>
          <w:tcPr>
            <w:tcW w:w="6534" w:type="dxa"/>
            <w:tcBorders/>
            <w:shd w:fill="auto" w:val="clear"/>
            <w:vAlign w:val="center"/>
          </w:tcPr>
          <w:p>
            <w:pPr>
              <w:pStyle w:val="Criterion"/>
              <w:numPr>
                <w:ilvl w:val="0"/>
                <w:numId w:val="0"/>
              </w:numPr>
              <w:tabs>
                <w:tab w:val="clear" w:pos="9214"/>
              </w:tabs>
              <w:spacing w:before="60" w:after="60"/>
              <w:rPr>
                <w:rFonts w:ascii="Calibri" w:hAnsi="Calibri"/>
                <w:sz w:val="22"/>
                <w:szCs w:val="22"/>
              </w:rPr>
            </w:pPr>
            <w:r>
              <w:rPr>
                <w:rFonts w:ascii="Calibri" w:hAnsi="Calibri"/>
                <w:sz w:val="22"/>
                <w:szCs w:val="22"/>
              </w:rPr>
            </w:r>
          </w:p>
        </w:tc>
      </w:tr>
      <w:tr>
        <w:trPr/>
        <w:tc>
          <w:tcPr>
            <w:tcW w:w="2977" w:type="dxa"/>
            <w:tcBorders/>
            <w:shd w:fill="auto" w:val="clear"/>
            <w:vAlign w:val="center"/>
          </w:tcPr>
          <w:p>
            <w:pPr>
              <w:pStyle w:val="Criterion"/>
              <w:numPr>
                <w:ilvl w:val="0"/>
                <w:numId w:val="0"/>
              </w:numPr>
              <w:tabs>
                <w:tab w:val="clear" w:pos="9214"/>
              </w:tabs>
              <w:spacing w:before="60" w:after="60"/>
              <w:rPr/>
            </w:pPr>
            <w:r>
              <w:rPr>
                <w:rFonts w:ascii="Calibri" w:hAnsi="Calibri"/>
                <w:sz w:val="22"/>
                <w:szCs w:val="22"/>
                <w:lang w:val="nl-NL" w:eastAsia="en-US"/>
              </w:rPr>
              <w:t>Presentation</w:t>
            </w:r>
            <w:r>
              <w:rPr>
                <w:rFonts w:ascii="Calibri" w:hAnsi="Calibri"/>
                <w:sz w:val="22"/>
                <w:szCs w:val="22"/>
              </w:rPr>
              <w:t xml:space="preserve"> (defense): </w:t>
            </w:r>
          </w:p>
        </w:tc>
        <w:tc>
          <w:tcPr>
            <w:tcW w:w="6534" w:type="dxa"/>
            <w:tcBorders/>
            <w:shd w:fill="auto" w:val="clear"/>
            <w:vAlign w:val="center"/>
          </w:tcPr>
          <w:p>
            <w:pPr>
              <w:pStyle w:val="Criterion"/>
              <w:numPr>
                <w:ilvl w:val="0"/>
                <w:numId w:val="0"/>
              </w:numPr>
              <w:tabs>
                <w:tab w:val="clear" w:pos="9214"/>
              </w:tabs>
              <w:spacing w:before="60" w:after="60"/>
              <w:rPr>
                <w:rFonts w:ascii="Calibri" w:hAnsi="Calibri"/>
                <w:sz w:val="22"/>
                <w:szCs w:val="22"/>
              </w:rPr>
            </w:pPr>
            <w:r>
              <w:rPr>
                <w:rFonts w:ascii="Calibri" w:hAnsi="Calibri"/>
                <w:sz w:val="22"/>
                <w:szCs w:val="22"/>
              </w:rPr>
            </w:r>
          </w:p>
        </w:tc>
      </w:tr>
      <w:tr>
        <w:trPr/>
        <w:tc>
          <w:tcPr>
            <w:tcW w:w="2977" w:type="dxa"/>
            <w:tcBorders/>
            <w:shd w:fill="auto" w:val="clear"/>
            <w:vAlign w:val="center"/>
          </w:tcPr>
          <w:p>
            <w:pPr>
              <w:pStyle w:val="Criterion"/>
              <w:numPr>
                <w:ilvl w:val="0"/>
                <w:numId w:val="0"/>
              </w:numPr>
              <w:tabs>
                <w:tab w:val="clear" w:pos="9214"/>
              </w:tabs>
              <w:spacing w:before="60" w:after="60"/>
              <w:rPr/>
            </w:pPr>
            <w:r>
              <w:rPr>
                <w:rFonts w:ascii="Calibri" w:hAnsi="Calibri"/>
                <w:sz w:val="22"/>
                <w:szCs w:val="22"/>
              </w:rPr>
              <w:t xml:space="preserve">Independence: </w:t>
            </w:r>
          </w:p>
        </w:tc>
        <w:tc>
          <w:tcPr>
            <w:tcW w:w="6534" w:type="dxa"/>
            <w:tcBorders/>
            <w:shd w:fill="auto" w:val="clear"/>
            <w:vAlign w:val="center"/>
          </w:tcPr>
          <w:p>
            <w:pPr>
              <w:pStyle w:val="Criterion"/>
              <w:numPr>
                <w:ilvl w:val="0"/>
                <w:numId w:val="0"/>
              </w:numPr>
              <w:tabs>
                <w:tab w:val="clear" w:pos="9214"/>
              </w:tabs>
              <w:spacing w:before="60" w:after="60"/>
              <w:rPr>
                <w:rFonts w:ascii="Calibri" w:hAnsi="Calibri"/>
                <w:sz w:val="22"/>
                <w:szCs w:val="22"/>
              </w:rPr>
            </w:pPr>
            <w:r>
              <w:rPr>
                <w:rFonts w:ascii="Calibri" w:hAnsi="Calibri"/>
                <w:sz w:val="22"/>
                <w:szCs w:val="22"/>
              </w:rPr>
            </w:r>
          </w:p>
        </w:tc>
      </w:tr>
      <w:tr>
        <w:trPr/>
        <w:tc>
          <w:tcPr>
            <w:tcW w:w="2977" w:type="dxa"/>
            <w:tcBorders/>
            <w:shd w:fill="auto" w:val="clear"/>
            <w:vAlign w:val="center"/>
          </w:tcPr>
          <w:p>
            <w:pPr>
              <w:pStyle w:val="Criterion"/>
              <w:numPr>
                <w:ilvl w:val="0"/>
                <w:numId w:val="0"/>
              </w:numPr>
              <w:tabs>
                <w:tab w:val="clear" w:pos="9214"/>
              </w:tabs>
              <w:spacing w:before="60" w:after="60"/>
              <w:rPr/>
            </w:pPr>
            <w:r>
              <w:rPr>
                <w:rFonts w:ascii="Calibri" w:hAnsi="Calibri"/>
                <w:sz w:val="22"/>
                <w:szCs w:val="22"/>
              </w:rPr>
              <w:t xml:space="preserve">Workload: </w:t>
            </w:r>
          </w:p>
        </w:tc>
        <w:tc>
          <w:tcPr>
            <w:tcW w:w="6534" w:type="dxa"/>
            <w:tcBorders/>
            <w:shd w:fill="auto" w:val="clear"/>
            <w:vAlign w:val="center"/>
          </w:tcPr>
          <w:p>
            <w:pPr>
              <w:pStyle w:val="Criterion"/>
              <w:numPr>
                <w:ilvl w:val="0"/>
                <w:numId w:val="0"/>
              </w:numPr>
              <w:tabs>
                <w:tab w:val="clear" w:pos="9214"/>
              </w:tabs>
              <w:spacing w:before="60" w:after="60"/>
              <w:rPr>
                <w:rFonts w:ascii="Calibri" w:hAnsi="Calibri"/>
                <w:sz w:val="22"/>
                <w:szCs w:val="22"/>
              </w:rPr>
            </w:pPr>
            <w:r>
              <w:rPr>
                <w:rFonts w:ascii="Calibri" w:hAnsi="Calibri"/>
                <w:sz w:val="22"/>
                <w:szCs w:val="22"/>
              </w:rPr>
            </w:r>
            <w:bookmarkStart w:id="0" w:name="_GoBack"/>
            <w:bookmarkStart w:id="1" w:name="_GoBack"/>
            <w:bookmarkEnd w:id="1"/>
          </w:p>
        </w:tc>
      </w:tr>
    </w:tbl>
    <w:p>
      <w:pPr>
        <w:pStyle w:val="Heading2"/>
        <w:spacing w:before="240" w:after="120"/>
        <w:jc w:val="center"/>
        <w:rPr/>
      </w:pPr>
      <w:r>
        <w:rPr>
          <w:sz w:val="22"/>
          <w:szCs w:val="22"/>
        </w:rPr>
        <w:t xml:space="preserve"> </w:t>
      </w:r>
    </w:p>
    <w:sectPr>
      <w:headerReference w:type="default" r:id="rId2"/>
      <w:headerReference w:type="first" r:id="rId3"/>
      <w:footerReference w:type="default" r:id="rId4"/>
      <w:footerReference w:type="first" r:id="rId5"/>
      <w:type w:val="nextPage"/>
      <w:pgSz w:w="12240" w:h="15840"/>
      <w:pgMar w:left="1418" w:right="1418" w:header="720" w:top="1701" w:footer="720" w:bottom="1418"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Calibri">
    <w:charset w:val="01"/>
    <w:family w:val="roman"/>
    <w:pitch w:val="variable"/>
  </w:font>
  <w:font w:name="Times">
    <w:altName w:val="Times New Roman"/>
    <w:charset w:val="01"/>
    <w:family w:val="roman"/>
    <w:pitch w:val="variable"/>
  </w:font>
  <w:font w:name="Liberation Sans">
    <w:altName w:val="Arial"/>
    <w:charset w:val="01"/>
    <w:family w:val="roman"/>
    <w:pitch w:val="variable"/>
  </w:font>
  <w:font w:name="Tahoma">
    <w:charset w:val="01"/>
    <w:family w:val="roman"/>
    <w:pitch w:val="variable"/>
  </w:font>
  <w:font w:name="Helvetica">
    <w:altName w:val="Arial"/>
    <w:charset w:val="01"/>
    <w:family w:val="roman"/>
    <w:pitch w:val="variable"/>
  </w:font>
  <w:font w:name="Lucida Grande">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drawing>
        <wp:anchor behindDoc="1" distT="0" distB="0" distL="0" distR="0" simplePos="0" locked="0" layoutInCell="1" allowOverlap="1" relativeHeight="2">
          <wp:simplePos x="0" y="0"/>
          <wp:positionH relativeFrom="page">
            <wp:posOffset>443230</wp:posOffset>
          </wp:positionH>
          <wp:positionV relativeFrom="page">
            <wp:posOffset>9147175</wp:posOffset>
          </wp:positionV>
          <wp:extent cx="6477000" cy="571500"/>
          <wp:effectExtent l="0" t="0" r="0" b="0"/>
          <wp:wrapNone/>
          <wp:docPr id="5" name="Afbeelding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5" descr=""/>
                  <pic:cNvPicPr>
                    <a:picLocks noChangeAspect="1" noChangeArrowheads="1"/>
                  </pic:cNvPicPr>
                </pic:nvPicPr>
                <pic:blipFill>
                  <a:blip r:embed="rId1"/>
                  <a:stretch>
                    <a:fillRect/>
                  </a:stretch>
                </pic:blipFill>
                <pic:spPr bwMode="auto">
                  <a:xfrm>
                    <a:off x="0" y="0"/>
                    <a:ext cx="6477000" cy="571500"/>
                  </a:xfrm>
                  <a:prstGeom prst="rect">
                    <a:avLst/>
                  </a:prstGeom>
                </pic:spPr>
              </pic:pic>
            </a:graphicData>
          </a:graphic>
        </wp:anchor>
      </w:drawing>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drawing>
        <wp:anchor behindDoc="1" distT="0" distB="0" distL="0" distR="0" simplePos="0" locked="0" layoutInCell="1" allowOverlap="1" relativeHeight="3">
          <wp:simplePos x="0" y="0"/>
          <wp:positionH relativeFrom="page">
            <wp:posOffset>443230</wp:posOffset>
          </wp:positionH>
          <wp:positionV relativeFrom="page">
            <wp:posOffset>9147175</wp:posOffset>
          </wp:positionV>
          <wp:extent cx="6477000" cy="571500"/>
          <wp:effectExtent l="0" t="0" r="0" b="0"/>
          <wp:wrapNone/>
          <wp:docPr id="6"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 descr=""/>
                  <pic:cNvPicPr>
                    <a:picLocks noChangeAspect="1" noChangeArrowheads="1"/>
                  </pic:cNvPicPr>
                </pic:nvPicPr>
                <pic:blipFill>
                  <a:blip r:embed="rId1"/>
                  <a:stretch>
                    <a:fillRect/>
                  </a:stretch>
                </pic:blipFill>
                <pic:spPr bwMode="auto">
                  <a:xfrm>
                    <a:off x="0" y="0"/>
                    <a:ext cx="6477000" cy="571500"/>
                  </a:xfrm>
                  <a:prstGeom prst="rect">
                    <a:avLst/>
                  </a:prstGeom>
                </pic:spPr>
              </pic:pic>
            </a:graphicData>
          </a:graphic>
        </wp:anchor>
      </w:drawing>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tabs>
        <w:tab w:val="clear" w:pos="4320"/>
        <w:tab w:val="clear" w:pos="8640"/>
        <w:tab w:val="left" w:pos="6020" w:leader="none"/>
      </w:tabs>
      <w:ind w:right="360" w:hanging="0"/>
      <w:rPr/>
    </w:pPr>
    <w:r>
      <w:rPr/>
      <w:drawing>
        <wp:inline distT="0" distB="0" distL="0" distR="0">
          <wp:extent cx="1586230" cy="509905"/>
          <wp:effectExtent l="0" t="0" r="0" b="0"/>
          <wp:docPr id="3" name="Picture 6" descr="Macintosh HD:Users:broeckho:Downloads:002725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6" descr="Macintosh HD:Users:broeckho:Downloads:00272518.jpg"/>
                  <pic:cNvPicPr>
                    <a:picLocks noChangeAspect="1" noChangeArrowheads="1"/>
                  </pic:cNvPicPr>
                </pic:nvPicPr>
                <pic:blipFill>
                  <a:blip r:embed="rId1"/>
                  <a:stretch>
                    <a:fillRect/>
                  </a:stretch>
                </pic:blipFill>
                <pic:spPr bwMode="auto">
                  <a:xfrm>
                    <a:off x="0" y="0"/>
                    <a:ext cx="1586230" cy="509905"/>
                  </a:xfrm>
                  <a:prstGeom prst="rect">
                    <a:avLst/>
                  </a:prstGeom>
                </pic:spPr>
              </pic:pic>
            </a:graphicData>
          </a:graphic>
        </wp:inline>
      </w:drawing>
      <mc:AlternateContent>
        <mc:Choice Requires="wps">
          <w:drawing>
            <wp:anchor behindDoc="1" distT="0" distB="0" distL="0" distR="0" simplePos="0" locked="0" layoutInCell="1" allowOverlap="1" relativeHeight="4">
              <wp:simplePos x="0" y="0"/>
              <wp:positionH relativeFrom="page">
                <wp:posOffset>6844665</wp:posOffset>
              </wp:positionH>
              <wp:positionV relativeFrom="paragraph">
                <wp:posOffset>635</wp:posOffset>
              </wp:positionV>
              <wp:extent cx="78740" cy="185420"/>
              <wp:effectExtent l="0" t="0" r="0" b="0"/>
              <wp:wrapSquare wrapText="largest"/>
              <wp:docPr id="1" name="Frame1"/>
              <a:graphic xmlns:a="http://schemas.openxmlformats.org/drawingml/2006/main">
                <a:graphicData uri="http://schemas.microsoft.com/office/word/2010/wordprocessingShape">
                  <wps:wsp>
                    <wps:cNvSpPr/>
                    <wps:spPr>
                      <a:xfrm>
                        <a:off x="0" y="0"/>
                        <a:ext cx="78120" cy="184680"/>
                      </a:xfrm>
                      <a:prstGeom prst="rect">
                        <a:avLst/>
                      </a:prstGeom>
                      <a:noFill/>
                      <a:ln>
                        <a:noFill/>
                      </a:ln>
                    </wps:spPr>
                    <wps:style>
                      <a:lnRef idx="0"/>
                      <a:fillRef idx="0"/>
                      <a:effectRef idx="0"/>
                      <a:fontRef idx="minor"/>
                    </wps:style>
                    <wps:txbx>
                      <w:txbxContent>
                        <w:p>
                          <w:pPr>
                            <w:pStyle w:val="Header"/>
                            <w:rPr/>
                          </w:pPr>
                          <w:r>
                            <w:rPr>
                              <w:rStyle w:val="Pagenumber"/>
                              <w:rFonts w:ascii="Calibri" w:hAnsi="Calibri"/>
                            </w:rPr>
                            <w:fldChar w:fldCharType="begin"/>
                          </w:r>
                          <w:r>
                            <w:rPr>
                              <w:rStyle w:val="Pagenumber"/>
                              <w:rFonts w:ascii="Calibri" w:hAnsi="Calibri"/>
                            </w:rPr>
                            <w:instrText> PAGE </w:instrText>
                          </w:r>
                          <w:r>
                            <w:rPr>
                              <w:rStyle w:val="Pagenumber"/>
                              <w:rFonts w:ascii="Calibri" w:hAnsi="Calibri"/>
                            </w:rPr>
                            <w:fldChar w:fldCharType="separate"/>
                          </w:r>
                          <w:r>
                            <w:rPr>
                              <w:rStyle w:val="Pagenumber"/>
                              <w:rFonts w:ascii="Calibri" w:hAnsi="Calibri"/>
                            </w:rPr>
                            <w:t>2</w:t>
                          </w:r>
                          <w:r>
                            <w:rPr>
                              <w:rStyle w:val="Pagenumber"/>
                              <w:rFonts w:ascii="Calibri" w:hAnsi="Calibri"/>
                            </w:rPr>
                            <w:fldChar w:fldCharType="end"/>
                          </w:r>
                        </w:p>
                      </w:txbxContent>
                    </wps:txbx>
                    <wps:bodyPr lIns="0" rIns="0" tIns="0" bIns="0">
                      <a:spAutoFit/>
                    </wps:bodyPr>
                  </wps:wsp>
                </a:graphicData>
              </a:graphic>
            </wp:anchor>
          </w:drawing>
        </mc:Choice>
        <mc:Fallback>
          <w:pict>
            <v:rect id="shape_0" ID="Frame1" fillcolor="white" stroked="f" style="position:absolute;margin-left:538.95pt;margin-top:0.05pt;width:6.1pt;height:14.5pt;mso-position-horizontal-relative:page">
              <w10:wrap type="square"/>
              <v:fill o:detectmouseclick="t" type="solid" color2="black" opacity="0"/>
              <v:stroke color="#3465a4" joinstyle="round" endcap="flat"/>
              <v:textbox>
                <w:txbxContent>
                  <w:p>
                    <w:pPr>
                      <w:pStyle w:val="Header"/>
                      <w:rPr/>
                    </w:pPr>
                    <w:r>
                      <w:rPr>
                        <w:rStyle w:val="Pagenumber"/>
                        <w:rFonts w:ascii="Calibri" w:hAnsi="Calibri"/>
                      </w:rPr>
                      <w:fldChar w:fldCharType="begin"/>
                    </w:r>
                    <w:r>
                      <w:rPr>
                        <w:rStyle w:val="Pagenumber"/>
                        <w:rFonts w:ascii="Calibri" w:hAnsi="Calibri"/>
                      </w:rPr>
                      <w:instrText> PAGE </w:instrText>
                    </w:r>
                    <w:r>
                      <w:rPr>
                        <w:rStyle w:val="Pagenumber"/>
                        <w:rFonts w:ascii="Calibri" w:hAnsi="Calibri"/>
                      </w:rPr>
                      <w:fldChar w:fldCharType="separate"/>
                    </w:r>
                    <w:r>
                      <w:rPr>
                        <w:rStyle w:val="Pagenumber"/>
                        <w:rFonts w:ascii="Calibri" w:hAnsi="Calibri"/>
                      </w:rPr>
                      <w:t>2</w:t>
                    </w:r>
                    <w:r>
                      <w:rPr>
                        <w:rStyle w:val="Pagenumber"/>
                        <w:rFonts w:ascii="Calibri" w:hAnsi="Calibri"/>
                      </w:rPr>
                      <w:fldChar w:fldCharType="end"/>
                    </w:r>
                  </w:p>
                </w:txbxContent>
              </v:textbox>
            </v:rect>
          </w:pict>
        </mc:Fallback>
      </mc:AlternateConten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tabs>
        <w:tab w:val="clear" w:pos="4320"/>
        <w:tab w:val="clear" w:pos="8640"/>
        <w:tab w:val="left" w:pos="1460" w:leader="none"/>
      </w:tabs>
      <w:rPr/>
    </w:pPr>
    <w:r>
      <w:rPr/>
      <w:drawing>
        <wp:inline distT="0" distB="0" distL="0" distR="0">
          <wp:extent cx="1586230" cy="509905"/>
          <wp:effectExtent l="0" t="0" r="0" b="0"/>
          <wp:docPr id="4" name="Picture 5" descr="Macintosh HD:Users:broeckho:Downloads:002725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5" descr="Macintosh HD:Users:broeckho:Downloads:00272518.jpg"/>
                  <pic:cNvPicPr>
                    <a:picLocks noChangeAspect="1" noChangeArrowheads="1"/>
                  </pic:cNvPicPr>
                </pic:nvPicPr>
                <pic:blipFill>
                  <a:blip r:embed="rId1"/>
                  <a:stretch>
                    <a:fillRect/>
                  </a:stretch>
                </pic:blipFill>
                <pic:spPr bwMode="auto">
                  <a:xfrm>
                    <a:off x="0" y="0"/>
                    <a:ext cx="1586230" cy="509905"/>
                  </a:xfrm>
                  <a:prstGeom prst="rect">
                    <a:avLst/>
                  </a:prstGeom>
                </pic:spPr>
              </pic:pic>
            </a:graphicData>
          </a:graphic>
        </wp:inline>
      </w:drawing>
    </w:r>
  </w:p>
</w:hdr>
</file>

<file path=word/settings.xml><?xml version="1.0" encoding="utf-8"?>
<w:settings xmlns:w="http://schemas.openxmlformats.org/wordprocessingml/2006/main">
  <w:zoom w:percent="100"/>
  <w:embedSystemFonts/>
  <w:defaultTabStop w:val="720"/>
  <w:compat>
    <w:compatSetting w:name="compatibilityMode" w:uri="http://schemas.microsoft.com/office/word" w:val="12"/>
  </w:compat>
  <w:hyphenationZone w:val="425"/>
  <w:themeFontLang w:val="nl-BE"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nl-BE" w:eastAsia="nl-BE" w:bidi="ar-SA"/>
      </w:rPr>
    </w:rPrDefault>
    <w:pPrDefault>
      <w:pPr/>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0" w:semiHidden="0" w:unhideWhenUsed="0" w:qFormat="1"/>
    <w:lsdException w:name="heading 3" w:uiPriority="9"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Number" w:uiPriority="0"/>
    <w:lsdException w:name="Title" w:uiPriority="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No Spacing" w:semiHidden="0" w:unhideWhenUsed="0" w:qFormat="1"/>
    <w:lsdException w:name="Medium Grid 1" w:unhideWhenUsed="0"/>
    <w:lsdException w:name="Medium Grid 2" w:uiPriority="1" w:semiHidden="0" w:unhideWhenUsed="0" w:qFormat="1"/>
    <w:lsdException w:name="Medium Grid 3" w:uiPriority="60" w:semiHidden="0" w:unhideWhenUsed="0"/>
    <w:lsdException w:name="Dark List" w:uiPriority="61" w:semiHidden="0" w:unhideWhenUsed="0"/>
    <w:lsdException w:name="Colorful Shading" w:uiPriority="62" w:semiHidden="0" w:unhideWhenUsed="0"/>
    <w:lsdException w:name="Colorful List" w:uiPriority="63" w:semiHidden="0" w:unhideWhenUsed="0"/>
    <w:lsdException w:name="Colorful Grid" w:uiPriority="64" w:semiHidden="0" w:unhideWhenUsed="0"/>
    <w:lsdException w:name="Light Shading Accent 1" w:uiPriority="65" w:semiHidden="0" w:unhideWhenUsed="0"/>
    <w:lsdException w:name="Light List Accent 1" w:uiPriority="66" w:semiHidden="0" w:unhideWhenUsed="0"/>
    <w:lsdException w:name="Light Grid Accent 1" w:uiPriority="67" w:semiHidden="0" w:unhideWhenUsed="0"/>
    <w:lsdException w:name="Medium Shading 1 Accent 1" w:uiPriority="68" w:semiHidden="0" w:unhideWhenUsed="0"/>
    <w:lsdException w:name="Medium Shading 2 Accent 1" w:uiPriority="69" w:semiHidden="0" w:unhideWhenUsed="0"/>
    <w:lsdException w:name="Medium List 1 Accent 1" w:uiPriority="70" w:semiHidden="0" w:unhideWhenUsed="0"/>
    <w:lsdException w:name="Revision" w:uiPriority="71" w:semiHidden="0" w:unhideWhenUsed="0"/>
    <w:lsdException w:name="List Paragraph" w:uiPriority="72" w:semiHidden="0" w:unhideWhenUsed="0" w:qFormat="1"/>
    <w:lsdException w:name="Quote" w:uiPriority="73" w:semiHidden="0" w:unhideWhenUsed="0" w:qFormat="1"/>
    <w:lsdException w:name="Intense Quote" w:uiPriority="60" w:semiHidden="0" w:unhideWhenUsed="0" w:qFormat="1"/>
    <w:lsdException w:name="Medium List 2 Accent 1" w:uiPriority="61" w:semiHidden="0" w:unhideWhenUsed="0"/>
    <w:lsdException w:name="Medium Grid 1 Accent 1" w:uiPriority="62" w:semiHidden="0" w:unhideWhenUsed="0"/>
    <w:lsdException w:name="Medium Grid 2 Accent 1" w:uiPriority="63" w:semiHidden="0" w:unhideWhenUsed="0"/>
    <w:lsdException w:name="Medium Grid 3 Accent 1" w:uiPriority="64" w:semiHidden="0" w:unhideWhenUsed="0"/>
    <w:lsdException w:name="Dark List Accent 1" w:uiPriority="65" w:semiHidden="0" w:unhideWhenUsed="0"/>
    <w:lsdException w:name="Colorful Shading Accent 1" w:unhideWhenUsed="0"/>
    <w:lsdException w:name="Colorful List Accent 1" w:uiPriority="34" w:semiHidden="0" w:unhideWhenUsed="0" w:qFormat="1"/>
    <w:lsdException w:name="Colorful Grid Accent 1" w:uiPriority="29" w:semiHidden="0" w:unhideWhenUsed="0" w:qFormat="1"/>
    <w:lsdException w:name="Light Shading Accent 2" w:uiPriority="30" w:semiHidden="0" w:unhideWhenUsed="0" w:qFormat="1"/>
    <w:lsdException w:name="Light List Accent 2" w:uiPriority="66" w:semiHidden="0" w:unhideWhenUsed="0"/>
    <w:lsdException w:name="Light Grid Accent 2" w:uiPriority="67" w:semiHidden="0" w:unhideWhenUsed="0"/>
    <w:lsdException w:name="Medium Shading 1 Accent 2" w:uiPriority="68" w:semiHidden="0" w:unhideWhenUsed="0"/>
    <w:lsdException w:name="Medium Shading 2 Accent 2" w:uiPriority="69" w:semiHidden="0" w:unhideWhenUsed="0"/>
    <w:lsdException w:name="Medium List 1 Accent 2" w:uiPriority="70" w:semiHidden="0" w:unhideWhenUsed="0"/>
    <w:lsdException w:name="Medium List 2 Accent 2" w:uiPriority="71" w:semiHidden="0" w:unhideWhenUsed="0"/>
    <w:lsdException w:name="Medium Grid 1 Accent 2" w:uiPriority="72" w:semiHidden="0" w:unhideWhenUsed="0"/>
    <w:lsdException w:name="Medium Grid 2 Accent 2" w:uiPriority="73" w:semiHidden="0" w:unhideWhenUsed="0"/>
    <w:lsdException w:name="Medium Grid 3 Accent 2" w:uiPriority="60" w:semiHidden="0" w:unhideWhenUsed="0"/>
    <w:lsdException w:name="Dark List Accent 2" w:uiPriority="61" w:semiHidden="0" w:unhideWhenUsed="0"/>
    <w:lsdException w:name="Colorful Shading Accent 2" w:uiPriority="62" w:semiHidden="0" w:unhideWhenUsed="0"/>
    <w:lsdException w:name="Colorful List Accent 2" w:uiPriority="63" w:semiHidden="0" w:unhideWhenUsed="0"/>
    <w:lsdException w:name="Colorful Grid Accent 2" w:uiPriority="64" w:semiHidden="0" w:unhideWhenUsed="0"/>
    <w:lsdException w:name="Light Shading Accent 3" w:uiPriority="65" w:semiHidden="0" w:unhideWhenUsed="0"/>
    <w:lsdException w:name="Light List Accent 3" w:uiPriority="66" w:semiHidden="0" w:unhideWhenUsed="0"/>
    <w:lsdException w:name="Light Grid Accent 3" w:uiPriority="67" w:semiHidden="0" w:unhideWhenUsed="0"/>
    <w:lsdException w:name="Medium Shading 1 Accent 3" w:uiPriority="68" w:semiHidden="0" w:unhideWhenUsed="0"/>
    <w:lsdException w:name="Medium Shading 2 Accent 3" w:uiPriority="69" w:semiHidden="0" w:unhideWhenUsed="0"/>
    <w:lsdException w:name="Medium List 1 Accent 3" w:uiPriority="70" w:semiHidden="0" w:unhideWhenUsed="0"/>
    <w:lsdException w:name="Medium List 2 Accent 3" w:uiPriority="71" w:semiHidden="0" w:unhideWhenUsed="0"/>
    <w:lsdException w:name="Medium Grid 1 Accent 3" w:uiPriority="72" w:semiHidden="0" w:unhideWhenUsed="0"/>
    <w:lsdException w:name="Medium Grid 2 Accent 3" w:uiPriority="73" w:semiHidden="0" w:unhideWhenUsed="0"/>
    <w:lsdException w:name="Medium Grid 3 Accent 3" w:uiPriority="60" w:semiHidden="0" w:unhideWhenUsed="0"/>
    <w:lsdException w:name="Dark List Accent 3" w:uiPriority="61" w:semiHidden="0" w:unhideWhenUsed="0"/>
    <w:lsdException w:name="Colorful Shading Accent 3" w:uiPriority="62" w:semiHidden="0" w:unhideWhenUsed="0"/>
    <w:lsdException w:name="Colorful List Accent 3" w:uiPriority="63" w:semiHidden="0" w:unhideWhenUsed="0"/>
    <w:lsdException w:name="Colorful Grid Accent 3" w:uiPriority="64" w:semiHidden="0" w:unhideWhenUsed="0"/>
    <w:lsdException w:name="Light Shading Accent 4" w:uiPriority="65" w:semiHidden="0" w:unhideWhenUsed="0"/>
    <w:lsdException w:name="Light List Accent 4" w:uiPriority="66" w:semiHidden="0" w:unhideWhenUsed="0"/>
    <w:lsdException w:name="Light Grid Accent 4" w:uiPriority="67" w:semiHidden="0" w:unhideWhenUsed="0"/>
    <w:lsdException w:name="Medium Shading 1 Accent 4" w:uiPriority="68" w:semiHidden="0" w:unhideWhenUsed="0"/>
    <w:lsdException w:name="Medium Shading 2 Accent 4" w:uiPriority="69" w:semiHidden="0" w:unhideWhenUsed="0"/>
    <w:lsdException w:name="Medium List 1 Accent 4" w:uiPriority="70" w:semiHidden="0" w:unhideWhenUsed="0"/>
    <w:lsdException w:name="Medium List 2 Accent 4" w:uiPriority="71" w:semiHidden="0" w:unhideWhenUsed="0"/>
    <w:lsdException w:name="Medium Grid 1 Accent 4" w:uiPriority="72" w:semiHidden="0" w:unhideWhenUsed="0"/>
    <w:lsdException w:name="Medium Grid 2 Accent 4" w:uiPriority="73" w:semiHidden="0" w:unhideWhenUsed="0"/>
    <w:lsdException w:name="Medium Grid 3 Accent 4" w:uiPriority="60" w:semiHidden="0" w:unhideWhenUsed="0"/>
    <w:lsdException w:name="Dark List Accent 4" w:uiPriority="61" w:semiHidden="0" w:unhideWhenUsed="0"/>
    <w:lsdException w:name="Colorful Shading Accent 4" w:uiPriority="62" w:semiHidden="0" w:unhideWhenUsed="0"/>
    <w:lsdException w:name="Colorful List Accent 4" w:uiPriority="63" w:semiHidden="0" w:unhideWhenUsed="0"/>
    <w:lsdException w:name="Colorful Grid Accent 4" w:uiPriority="64" w:semiHidden="0" w:unhideWhenUsed="0"/>
    <w:lsdException w:name="Light Shading Accent 5" w:uiPriority="65" w:semiHidden="0" w:unhideWhenUsed="0"/>
    <w:lsdException w:name="Light List Accent 5" w:uiPriority="66" w:semiHidden="0" w:unhideWhenUsed="0"/>
    <w:lsdException w:name="Light Grid Accent 5" w:uiPriority="67" w:semiHidden="0" w:unhideWhenUsed="0"/>
    <w:lsdException w:name="Medium Shading 1 Accent 5" w:uiPriority="68" w:semiHidden="0" w:unhideWhenUsed="0"/>
    <w:lsdException w:name="Medium Shading 2 Accent 5" w:uiPriority="69" w:semiHidden="0" w:unhideWhenUsed="0"/>
    <w:lsdException w:name="Medium List 1 Accent 5" w:uiPriority="70" w:semiHidden="0" w:unhideWhenUsed="0"/>
    <w:lsdException w:name="Medium List 2 Accent 5" w:uiPriority="71" w:semiHidden="0" w:unhideWhenUsed="0"/>
    <w:lsdException w:name="Medium Grid 1 Accent 5" w:uiPriority="72" w:semiHidden="0" w:unhideWhenUsed="0"/>
    <w:lsdException w:name="Medium Grid 2 Accent 5" w:uiPriority="73" w:semiHidden="0" w:unhideWhenUsed="0"/>
    <w:lsdException w:name="Medium Grid 3 Accent 5" w:uiPriority="60" w:semiHidden="0" w:unhideWhenUsed="0"/>
    <w:lsdException w:name="Dark List Accent 5" w:uiPriority="61" w:semiHidden="0" w:unhideWhenUsed="0"/>
    <w:lsdException w:name="Colorful Shading Accent 5" w:uiPriority="62" w:semiHidden="0" w:unhideWhenUsed="0"/>
    <w:lsdException w:name="Colorful List Accent 5" w:uiPriority="63" w:semiHidden="0" w:unhideWhenUsed="0"/>
    <w:lsdException w:name="Colorful Grid Accent 5" w:uiPriority="64" w:semiHidden="0" w:unhideWhenUsed="0"/>
    <w:lsdException w:name="Light Shading Accent 6" w:uiPriority="65" w:semiHidden="0" w:unhideWhenUsed="0"/>
    <w:lsdException w:name="Light List Accent 6" w:uiPriority="66" w:semiHidden="0" w:unhideWhenUsed="0"/>
    <w:lsdException w:name="Light Grid Accent 6" w:uiPriority="67" w:semiHidden="0" w:unhideWhenUsed="0"/>
    <w:lsdException w:name="Medium Shading 1 Accent 6" w:uiPriority="68" w:semiHidden="0" w:unhideWhenUsed="0"/>
    <w:lsdException w:name="Medium Shading 2 Accent 6" w:uiPriority="69" w:semiHidden="0" w:unhideWhenUsed="0"/>
    <w:lsdException w:name="Medium List 1 Accent 6" w:uiPriority="70" w:semiHidden="0" w:unhideWhenUsed="0"/>
    <w:lsdException w:name="Medium List 2 Accent 6" w:uiPriority="71" w:semiHidden="0" w:unhideWhenUsed="0"/>
    <w:lsdException w:name="Medium Grid 1 Accent 6" w:uiPriority="72" w:semiHidden="0" w:unhideWhenUsed="0"/>
    <w:lsdException w:name="Medium Grid 2 Accent 6" w:uiPriority="73" w:semiHidden="0" w:unhideWhenUsed="0"/>
    <w:lsdException w:name="Medium Grid 3 Accent 6" w:uiPriority="60" w:semiHidden="0" w:unhideWhenUsed="0"/>
    <w:lsdException w:name="Dark List Accent 6" w:uiPriority="61" w:semiHidden="0" w:unhideWhenUsed="0"/>
    <w:lsdException w:name="Colorful Shading Accent 6" w:uiPriority="62" w:semiHidden="0" w:unhideWhenUsed="0"/>
    <w:lsdException w:name="Colorful List Accent 6" w:uiPriority="63" w:semiHidden="0" w:unhideWhenUsed="0"/>
    <w:lsdException w:name="Colorful Grid Accent 6" w:uiPriority="64" w:semiHidden="0" w:unhideWhenUsed="0"/>
    <w:lsdException w:name="Subtle Emphasis" w:uiPriority="65" w:semiHidden="0" w:unhideWhenUsed="0" w:qFormat="1"/>
    <w:lsdException w:name="Intense Emphasis" w:uiPriority="66" w:semiHidden="0" w:unhideWhenUsed="0" w:qFormat="1"/>
    <w:lsdException w:name="Subtle Reference" w:uiPriority="67" w:semiHidden="0" w:unhideWhenUsed="0" w:qFormat="1"/>
    <w:lsdException w:name="Intense Reference" w:uiPriority="68" w:semiHidden="0" w:unhideWhenUsed="0" w:qFormat="1"/>
    <w:lsdException w:name="Book Title" w:uiPriority="69" w:semiHidden="0" w:unhideWhenUsed="0" w:qFormat="1"/>
    <w:lsdException w:name="Bibliography" w:uiPriority="70" w:semiHidden="0" w:unhideWhenUsed="0"/>
    <w:lsdException w:name="TOC Heading" w:uiPriority="71" w:qFormat="1"/>
  </w:latentStyles>
  <w:style w:type="paragraph" w:styleId="Normal" w:default="1">
    <w:name w:val="Normal"/>
    <w:qFormat/>
    <w:rsid w:val="00a55f72"/>
    <w:pPr>
      <w:widowControl/>
      <w:bidi w:val="0"/>
      <w:spacing w:before="0" w:after="0"/>
      <w:jc w:val="left"/>
    </w:pPr>
    <w:rPr>
      <w:rFonts w:ascii="Times New Roman" w:hAnsi="Times New Roman" w:eastAsia="Times New Roman" w:cs="Times New Roman"/>
      <w:color w:val="auto"/>
      <w:kern w:val="0"/>
      <w:sz w:val="24"/>
      <w:szCs w:val="20"/>
      <w:lang w:val="nl-NL" w:eastAsia="en-US" w:bidi="ar-SA"/>
    </w:rPr>
  </w:style>
  <w:style w:type="paragraph" w:styleId="Heading1">
    <w:name w:val="Heading 1"/>
    <w:basedOn w:val="Normal"/>
    <w:next w:val="Normal"/>
    <w:qFormat/>
    <w:rsid w:val="008f5aa6"/>
    <w:pPr>
      <w:keepNext w:val="true"/>
      <w:spacing w:before="240" w:after="60"/>
      <w:outlineLvl w:val="0"/>
    </w:pPr>
    <w:rPr>
      <w:rFonts w:ascii="Calibri" w:hAnsi="Calibri"/>
      <w:b/>
      <w:kern w:val="2"/>
      <w:sz w:val="32"/>
    </w:rPr>
  </w:style>
  <w:style w:type="paragraph" w:styleId="Heading2">
    <w:name w:val="Heading 2"/>
    <w:basedOn w:val="Normal"/>
    <w:next w:val="Normal"/>
    <w:qFormat/>
    <w:rsid w:val="003d4145"/>
    <w:pPr>
      <w:keepNext w:val="true"/>
      <w:spacing w:before="240" w:after="60"/>
      <w:outlineLvl w:val="1"/>
    </w:pPr>
    <w:rPr>
      <w:rFonts w:ascii="Calibri" w:hAnsi="Calibri"/>
      <w:b/>
      <w:i/>
    </w:rPr>
  </w:style>
  <w:style w:type="paragraph" w:styleId="Heading3">
    <w:name w:val="Heading 3"/>
    <w:basedOn w:val="Normal"/>
    <w:next w:val="Normal"/>
    <w:link w:val="Heading3Char"/>
    <w:uiPriority w:val="9"/>
    <w:qFormat/>
    <w:rsid w:val="00a83449"/>
    <w:pPr>
      <w:keepNext w:val="true"/>
      <w:spacing w:before="240" w:after="60"/>
      <w:outlineLvl w:val="2"/>
    </w:pPr>
    <w:rPr>
      <w:rFonts w:ascii="Calibri" w:hAnsi="Calibri" w:eastAsia="MS Gothic"/>
      <w:b/>
      <w:bCs/>
      <w:sz w:val="22"/>
      <w:szCs w:val="26"/>
    </w:rPr>
  </w:style>
  <w:style w:type="character" w:styleId="DefaultParagraphFont" w:default="1">
    <w:name w:val="Default Paragraph Font"/>
    <w:uiPriority w:val="1"/>
    <w:semiHidden/>
    <w:unhideWhenUsed/>
    <w:qFormat/>
    <w:rPr/>
  </w:style>
  <w:style w:type="character" w:styleId="Annotationreference">
    <w:name w:val="annotation reference"/>
    <w:uiPriority w:val="99"/>
    <w:semiHidden/>
    <w:unhideWhenUsed/>
    <w:qFormat/>
    <w:rsid w:val="0019150d"/>
    <w:rPr>
      <w:sz w:val="18"/>
      <w:szCs w:val="18"/>
    </w:rPr>
  </w:style>
  <w:style w:type="character" w:styleId="CommentTextChar" w:customStyle="1">
    <w:name w:val="Comment Text Char"/>
    <w:link w:val="CommentText"/>
    <w:uiPriority w:val="99"/>
    <w:semiHidden/>
    <w:qFormat/>
    <w:rsid w:val="0019150d"/>
    <w:rPr>
      <w:sz w:val="24"/>
      <w:szCs w:val="24"/>
      <w:lang w:val="nl-NL"/>
    </w:rPr>
  </w:style>
  <w:style w:type="character" w:styleId="CommentSubjectChar" w:customStyle="1">
    <w:name w:val="Comment Subject Char"/>
    <w:link w:val="CommentSubject"/>
    <w:uiPriority w:val="99"/>
    <w:semiHidden/>
    <w:qFormat/>
    <w:rsid w:val="0019150d"/>
    <w:rPr>
      <w:b/>
      <w:bCs/>
      <w:sz w:val="24"/>
      <w:szCs w:val="24"/>
      <w:lang w:val="nl-NL"/>
    </w:rPr>
  </w:style>
  <w:style w:type="character" w:styleId="FootnoteTextChar" w:customStyle="1">
    <w:name w:val="Footnote Text Char"/>
    <w:link w:val="FootnoteText"/>
    <w:qFormat/>
    <w:rsid w:val="007b4fdc"/>
    <w:rPr>
      <w:rFonts w:ascii="Times" w:hAnsi="Times"/>
      <w:lang w:val="nl-NL"/>
    </w:rPr>
  </w:style>
  <w:style w:type="character" w:styleId="BodyTextChar" w:customStyle="1">
    <w:name w:val="Body Text Char"/>
    <w:link w:val="BodyText"/>
    <w:qFormat/>
    <w:rsid w:val="007b4fdc"/>
    <w:rPr>
      <w:rFonts w:ascii="Times" w:hAnsi="Times"/>
      <w:sz w:val="24"/>
      <w:lang w:val="nl-NL"/>
    </w:rPr>
  </w:style>
  <w:style w:type="character" w:styleId="FootnoteCharacters">
    <w:name w:val="Footnote Characters"/>
    <w:qFormat/>
    <w:rsid w:val="007b4fdc"/>
    <w:rPr>
      <w:vertAlign w:val="superscript"/>
    </w:rPr>
  </w:style>
  <w:style w:type="character" w:styleId="FootnoteAnchor">
    <w:name w:val="Footnote Anchor"/>
    <w:rPr>
      <w:vertAlign w:val="superscript"/>
    </w:rPr>
  </w:style>
  <w:style w:type="character" w:styleId="Heading3Char" w:customStyle="1">
    <w:name w:val="Heading 3 Char"/>
    <w:link w:val="Heading3"/>
    <w:uiPriority w:val="9"/>
    <w:qFormat/>
    <w:rsid w:val="00a83449"/>
    <w:rPr>
      <w:rFonts w:ascii="Calibri" w:hAnsi="Calibri" w:eastAsia="MS Gothic"/>
      <w:b/>
      <w:bCs/>
      <w:sz w:val="22"/>
      <w:szCs w:val="26"/>
      <w:lang w:val="nl-NL" w:eastAsia="en-US"/>
    </w:rPr>
  </w:style>
  <w:style w:type="character" w:styleId="HeaderChar" w:customStyle="1">
    <w:name w:val="Header Char"/>
    <w:basedOn w:val="DefaultParagraphFont"/>
    <w:link w:val="Header"/>
    <w:uiPriority w:val="99"/>
    <w:qFormat/>
    <w:rsid w:val="00cf53d7"/>
    <w:rPr>
      <w:sz w:val="24"/>
      <w:lang w:val="nl-NL" w:eastAsia="en-US"/>
    </w:rPr>
  </w:style>
  <w:style w:type="character" w:styleId="Pagenumber">
    <w:name w:val="page number"/>
    <w:basedOn w:val="DefaultParagraphFont"/>
    <w:uiPriority w:val="99"/>
    <w:semiHidden/>
    <w:unhideWhenUsed/>
    <w:qFormat/>
    <w:rsid w:val="00cf53d7"/>
    <w:rPr/>
  </w:style>
  <w:style w:type="character" w:styleId="FooterChar" w:customStyle="1">
    <w:name w:val="Footer Char"/>
    <w:basedOn w:val="DefaultParagraphFont"/>
    <w:link w:val="Footer"/>
    <w:uiPriority w:val="99"/>
    <w:qFormat/>
    <w:rsid w:val="00011ce7"/>
    <w:rPr>
      <w:sz w:val="24"/>
      <w:lang w:val="nl-NL" w:eastAsia="en-US"/>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link w:val="BodyTextChar"/>
    <w:rsid w:val="007b4fdc"/>
    <w:pPr>
      <w:widowControl w:val="false"/>
      <w:spacing w:before="60" w:after="60"/>
      <w:jc w:val="both"/>
    </w:pPr>
    <w:rPr>
      <w:rFonts w:ascii="Times" w:hAnsi="Times"/>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DocumentMap">
    <w:name w:val="Document Map"/>
    <w:basedOn w:val="Normal"/>
    <w:semiHidden/>
    <w:qFormat/>
    <w:rsid w:val="00a55f72"/>
    <w:pPr>
      <w:shd w:val="clear" w:color="auto" w:fill="000080"/>
    </w:pPr>
    <w:rPr>
      <w:rFonts w:ascii="Tahoma" w:hAnsi="Tahoma" w:cs="Helvetica"/>
    </w:rPr>
  </w:style>
  <w:style w:type="paragraph" w:styleId="ListNumber">
    <w:name w:val="List Number"/>
    <w:basedOn w:val="Normal"/>
    <w:qFormat/>
    <w:rsid w:val="00a55f72"/>
    <w:pPr/>
    <w:rPr/>
  </w:style>
  <w:style w:type="paragraph" w:styleId="Title">
    <w:name w:val="Title"/>
    <w:basedOn w:val="Normal"/>
    <w:qFormat/>
    <w:rsid w:val="00a55f72"/>
    <w:pPr>
      <w:spacing w:before="240" w:after="60"/>
      <w:jc w:val="center"/>
      <w:outlineLvl w:val="0"/>
    </w:pPr>
    <w:rPr>
      <w:rFonts w:ascii="Helvetica" w:hAnsi="Helvetica"/>
      <w:b/>
      <w:kern w:val="2"/>
      <w:sz w:val="32"/>
    </w:rPr>
  </w:style>
  <w:style w:type="paragraph" w:styleId="Author" w:customStyle="1">
    <w:name w:val="Author"/>
    <w:basedOn w:val="Subtitle"/>
    <w:qFormat/>
    <w:rsid w:val="00a55f72"/>
    <w:pPr>
      <w:widowControl w:val="false"/>
    </w:pPr>
    <w:rPr>
      <w:rFonts w:ascii="Times" w:hAnsi="Times"/>
    </w:rPr>
  </w:style>
  <w:style w:type="paragraph" w:styleId="Subtitle">
    <w:name w:val="Subtitle"/>
    <w:basedOn w:val="Normal"/>
    <w:qFormat/>
    <w:rsid w:val="00a55f72"/>
    <w:pPr>
      <w:spacing w:before="0" w:after="60"/>
      <w:jc w:val="center"/>
      <w:outlineLvl w:val="1"/>
    </w:pPr>
    <w:rPr>
      <w:rFonts w:ascii="Helvetica" w:hAnsi="Helvetica"/>
    </w:rPr>
  </w:style>
  <w:style w:type="paragraph" w:styleId="ListBullet">
    <w:name w:val="List Bullet"/>
    <w:basedOn w:val="Normal"/>
    <w:autoRedefine/>
    <w:qFormat/>
    <w:rsid w:val="00a55f72"/>
    <w:pPr/>
    <w:rPr/>
  </w:style>
  <w:style w:type="paragraph" w:styleId="Amendement" w:customStyle="1">
    <w:name w:val="Amendement"/>
    <w:basedOn w:val="Normal"/>
    <w:qFormat/>
    <w:rsid w:val="00a55f72"/>
    <w:pPr>
      <w:pBdr>
        <w:left w:val="double" w:sz="4" w:space="4" w:color="000000"/>
      </w:pBdr>
    </w:pPr>
    <w:rPr>
      <w:lang w:val="nl-BE"/>
    </w:rPr>
  </w:style>
  <w:style w:type="paragraph" w:styleId="ListBulletIndent" w:customStyle="1">
    <w:name w:val="List Bullet Indent"/>
    <w:basedOn w:val="ListBullet"/>
    <w:qFormat/>
    <w:rsid w:val="00a43316"/>
    <w:pPr>
      <w:tabs>
        <w:tab w:val="left" w:pos="720" w:leader="none"/>
      </w:tabs>
      <w:ind w:left="720" w:hanging="0"/>
    </w:pPr>
    <w:rPr/>
  </w:style>
  <w:style w:type="paragraph" w:styleId="BalloonText">
    <w:name w:val="Balloon Text"/>
    <w:basedOn w:val="Normal"/>
    <w:semiHidden/>
    <w:qFormat/>
    <w:rsid w:val="003f0ca0"/>
    <w:pPr/>
    <w:rPr>
      <w:rFonts w:ascii="Lucida Grande" w:hAnsi="Lucida Grande"/>
      <w:sz w:val="18"/>
      <w:szCs w:val="18"/>
    </w:rPr>
  </w:style>
  <w:style w:type="paragraph" w:styleId="Annotationtext">
    <w:name w:val="annotation text"/>
    <w:basedOn w:val="Normal"/>
    <w:link w:val="CommentTextChar"/>
    <w:uiPriority w:val="99"/>
    <w:semiHidden/>
    <w:unhideWhenUsed/>
    <w:qFormat/>
    <w:rsid w:val="0019150d"/>
    <w:pPr/>
    <w:rPr>
      <w:szCs w:val="24"/>
    </w:rPr>
  </w:style>
  <w:style w:type="paragraph" w:styleId="Annotationsubject">
    <w:name w:val="annotation subject"/>
    <w:basedOn w:val="Annotationtext"/>
    <w:next w:val="Annotationtext"/>
    <w:link w:val="CommentSubjectChar"/>
    <w:uiPriority w:val="99"/>
    <w:semiHidden/>
    <w:unhideWhenUsed/>
    <w:qFormat/>
    <w:rsid w:val="0019150d"/>
    <w:pPr/>
    <w:rPr>
      <w:b/>
      <w:bCs/>
      <w:sz w:val="20"/>
      <w:szCs w:val="20"/>
    </w:rPr>
  </w:style>
  <w:style w:type="paragraph" w:styleId="Kleurrijkearceringaccent11" w:customStyle="1">
    <w:name w:val="Kleurrijke arcering - accent 11"/>
    <w:uiPriority w:val="99"/>
    <w:semiHidden/>
    <w:qFormat/>
    <w:rsid w:val="0019150d"/>
    <w:pPr>
      <w:widowControl/>
      <w:bidi w:val="0"/>
      <w:spacing w:before="0" w:after="0"/>
      <w:jc w:val="left"/>
    </w:pPr>
    <w:rPr>
      <w:rFonts w:ascii="Times New Roman" w:hAnsi="Times New Roman" w:eastAsia="Times New Roman" w:cs="Times New Roman"/>
      <w:color w:val="auto"/>
      <w:kern w:val="0"/>
      <w:sz w:val="24"/>
      <w:szCs w:val="20"/>
      <w:lang w:val="nl-NL" w:eastAsia="en-US" w:bidi="ar-SA"/>
    </w:rPr>
  </w:style>
  <w:style w:type="paragraph" w:styleId="Criterion" w:customStyle="1">
    <w:name w:val="Criterion"/>
    <w:basedOn w:val="Normal"/>
    <w:qFormat/>
    <w:rsid w:val="007b4fdc"/>
    <w:pPr>
      <w:widowControl w:val="false"/>
      <w:tabs>
        <w:tab w:val="clear" w:pos="720"/>
        <w:tab w:val="right" w:pos="9214" w:leader="none"/>
      </w:tabs>
    </w:pPr>
    <w:rPr>
      <w:rFonts w:ascii="Times" w:hAnsi="Times"/>
    </w:rPr>
  </w:style>
  <w:style w:type="paragraph" w:styleId="NormalWithNext" w:customStyle="1">
    <w:name w:val="NormalWithNext"/>
    <w:basedOn w:val="Normal"/>
    <w:qFormat/>
    <w:rsid w:val="007b4fdc"/>
    <w:pPr>
      <w:keepNext w:val="true"/>
      <w:widowControl w:val="false"/>
    </w:pPr>
    <w:rPr>
      <w:rFonts w:ascii="Times" w:hAnsi="Times"/>
    </w:rPr>
  </w:style>
  <w:style w:type="paragraph" w:styleId="Footnote">
    <w:name w:val="Footnote Text"/>
    <w:basedOn w:val="Normal"/>
    <w:link w:val="FootnoteTextChar"/>
    <w:rsid w:val="007b4fdc"/>
    <w:pPr>
      <w:widowControl w:val="false"/>
      <w:ind w:left="284" w:hanging="284"/>
    </w:pPr>
    <w:rPr>
      <w:rFonts w:ascii="Times" w:hAnsi="Times"/>
      <w:sz w:val="20"/>
    </w:rPr>
  </w:style>
  <w:style w:type="paragraph" w:styleId="Indented" w:customStyle="1">
    <w:name w:val="Indented"/>
    <w:basedOn w:val="Normal"/>
    <w:qFormat/>
    <w:rsid w:val="007b4fdc"/>
    <w:pPr>
      <w:widowControl w:val="false"/>
      <w:ind w:left="567" w:hanging="283"/>
    </w:pPr>
    <w:rPr>
      <w:rFonts w:ascii="Times" w:hAnsi="Times"/>
    </w:rPr>
  </w:style>
  <w:style w:type="paragraph" w:styleId="BodyTextWithNext" w:customStyle="1">
    <w:name w:val="Body TextWithNext"/>
    <w:basedOn w:val="TextBody"/>
    <w:qFormat/>
    <w:rsid w:val="007b4fdc"/>
    <w:pPr>
      <w:keepNext w:val="true"/>
    </w:pPr>
    <w:rPr/>
  </w:style>
  <w:style w:type="paragraph" w:styleId="Revision">
    <w:name w:val="Revision"/>
    <w:uiPriority w:val="71"/>
    <w:qFormat/>
    <w:rsid w:val="00fa1d90"/>
    <w:pPr>
      <w:widowControl/>
      <w:bidi w:val="0"/>
      <w:spacing w:before="0" w:after="0"/>
      <w:jc w:val="left"/>
    </w:pPr>
    <w:rPr>
      <w:rFonts w:ascii="Times New Roman" w:hAnsi="Times New Roman" w:eastAsia="Times New Roman" w:cs="Times New Roman"/>
      <w:color w:val="auto"/>
      <w:kern w:val="0"/>
      <w:sz w:val="24"/>
      <w:szCs w:val="20"/>
      <w:lang w:val="nl-NL" w:eastAsia="en-US" w:bidi="ar-SA"/>
    </w:rPr>
  </w:style>
  <w:style w:type="paragraph" w:styleId="ListParagraph">
    <w:name w:val="List Paragraph"/>
    <w:basedOn w:val="Normal"/>
    <w:uiPriority w:val="72"/>
    <w:qFormat/>
    <w:rsid w:val="009d060e"/>
    <w:pPr>
      <w:spacing w:before="0" w:after="0"/>
      <w:ind w:left="720" w:hanging="0"/>
      <w:contextualSpacing/>
    </w:pPr>
    <w:rPr/>
  </w:style>
  <w:style w:type="paragraph" w:styleId="HeaderandFooter">
    <w:name w:val="Header and Footer"/>
    <w:basedOn w:val="Normal"/>
    <w:qFormat/>
    <w:pPr/>
    <w:rPr/>
  </w:style>
  <w:style w:type="paragraph" w:styleId="Header">
    <w:name w:val="Header"/>
    <w:basedOn w:val="Normal"/>
    <w:link w:val="HeaderChar"/>
    <w:uiPriority w:val="99"/>
    <w:unhideWhenUsed/>
    <w:rsid w:val="00cf53d7"/>
    <w:pPr>
      <w:tabs>
        <w:tab w:val="clear" w:pos="720"/>
        <w:tab w:val="center" w:pos="4320" w:leader="none"/>
        <w:tab w:val="right" w:pos="8640" w:leader="none"/>
      </w:tabs>
    </w:pPr>
    <w:rPr/>
  </w:style>
  <w:style w:type="paragraph" w:styleId="Footer">
    <w:name w:val="Footer"/>
    <w:basedOn w:val="Normal"/>
    <w:link w:val="FooterChar"/>
    <w:uiPriority w:val="99"/>
    <w:unhideWhenUsed/>
    <w:rsid w:val="00011ce7"/>
    <w:pPr>
      <w:tabs>
        <w:tab w:val="clear" w:pos="720"/>
        <w:tab w:val="center" w:pos="4320" w:leader="none"/>
        <w:tab w:val="right" w:pos="8640" w:leader="none"/>
      </w:tabs>
    </w:pPr>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59"/>
    <w:rsid w:val="002f6164"/>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_rels/footer1.xml.rels><?xml version="1.0" encoding="UTF-8"?>
<Relationships xmlns="http://schemas.openxmlformats.org/package/2006/relationships"><Relationship Id="rId1" Type="http://schemas.openxmlformats.org/officeDocument/2006/relationships/image" Target="media/image3.png"/>
</Relationships>
</file>

<file path=word/_rels/footer2.xml.rels><?xml version="1.0" encoding="UTF-8"?>
<Relationships xmlns="http://schemas.openxmlformats.org/package/2006/relationships"><Relationship Id="rId1" Type="http://schemas.openxmlformats.org/officeDocument/2006/relationships/image" Target="media/image4.png"/>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_rels/header2.xml.rels><?xml version="1.0" encoding="UTF-8"?>
<Relationships xmlns="http://schemas.openxmlformats.org/package/2006/relationships"><Relationship Id="rId1" Type="http://schemas.openxmlformats.org/officeDocument/2006/relationships/image" Target="media/image2.jpeg"/>
</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D64F4E-278F-F644-88F1-38AB99D7D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605</TotalTime>
  <Application>LibreOffice/6.3.5.2$Linux_X86_64 LibreOffice_project/30$Build-2</Application>
  <Pages>2</Pages>
  <Words>556</Words>
  <Characters>2907</Characters>
  <CharactersWithSpaces>3452</CharactersWithSpaces>
  <Paragraphs>42</Paragraphs>
  <Company>UA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2014-01-23T13:14:00Z</dcterms:created>
  <dc:creator>Francine Schoeters</dc:creator>
  <dc:description/>
  <dc:language>en-US</dc:language>
  <cp:lastModifiedBy/>
  <cp:lastPrinted>2014-02-06T15:02:00Z</cp:lastPrinted>
  <dcterms:modified xsi:type="dcterms:W3CDTF">2020-04-03T15:13:15Z</dcterms:modified>
  <cp:revision>132</cp:revision>
  <dc:subject/>
  <dc:title>Reglement Eindverhandeling</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UA</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